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E9D" w:rsidRDefault="00E17E9D" w:rsidP="00E17E9D">
      <w:pPr>
        <w:widowControl w:val="0"/>
        <w:jc w:val="center"/>
        <w:rPr>
          <w:rFonts w:ascii="Arial" w:hAnsi="Arial" w:cs="Arial"/>
          <w:b/>
          <w:bCs/>
          <w:color w:val="333333"/>
          <w:sz w:val="24"/>
          <w:szCs w:val="24"/>
        </w:rPr>
      </w:pPr>
      <w:r w:rsidRPr="009573A1">
        <w:rPr>
          <w:rFonts w:ascii="Arial" w:hAnsi="Arial" w:cs="Arial"/>
          <w:b/>
          <w:bCs/>
          <w:color w:val="333333"/>
          <w:sz w:val="24"/>
          <w:szCs w:val="24"/>
        </w:rPr>
        <w:t>KUPNÍ SMLOUVA</w:t>
      </w:r>
    </w:p>
    <w:p w:rsidR="00E17E9D" w:rsidRPr="00DE17E6" w:rsidRDefault="00E17E9D" w:rsidP="00E17E9D">
      <w:pPr>
        <w:pStyle w:val="Nzev"/>
        <w:pBdr>
          <w:bottom w:val="none" w:sz="0" w:space="0" w:color="auto"/>
        </w:pBdr>
        <w:rPr>
          <w:rFonts w:ascii="Arial" w:hAnsi="Arial" w:cs="Arial"/>
          <w:strike/>
          <w:color w:val="FF0000"/>
          <w:sz w:val="24"/>
          <w:szCs w:val="24"/>
        </w:rPr>
      </w:pPr>
      <w:r>
        <w:rPr>
          <w:rFonts w:ascii="Arial" w:hAnsi="Arial" w:cs="Arial"/>
          <w:sz w:val="24"/>
          <w:szCs w:val="24"/>
        </w:rPr>
        <w:t>na</w:t>
      </w:r>
      <w:r w:rsidRPr="00761FBA">
        <w:rPr>
          <w:rFonts w:ascii="Arial" w:hAnsi="Arial" w:cs="Arial"/>
          <w:sz w:val="24"/>
          <w:szCs w:val="24"/>
        </w:rPr>
        <w:t xml:space="preserve"> </w:t>
      </w:r>
      <w:r>
        <w:rPr>
          <w:rFonts w:ascii="Arial" w:hAnsi="Arial" w:cs="Arial"/>
          <w:sz w:val="24"/>
          <w:szCs w:val="24"/>
        </w:rPr>
        <w:t xml:space="preserve">nákup </w:t>
      </w:r>
      <w:r w:rsidR="00DD23EC">
        <w:rPr>
          <w:rFonts w:ascii="Arial" w:hAnsi="Arial" w:cs="Arial"/>
          <w:sz w:val="24"/>
          <w:szCs w:val="24"/>
        </w:rPr>
        <w:t xml:space="preserve">stroje </w:t>
      </w:r>
      <w:proofErr w:type="spellStart"/>
      <w:r w:rsidR="00DD23EC">
        <w:rPr>
          <w:rFonts w:ascii="Arial" w:hAnsi="Arial" w:cs="Arial"/>
          <w:sz w:val="24"/>
          <w:szCs w:val="24"/>
        </w:rPr>
        <w:t>Rider</w:t>
      </w:r>
      <w:proofErr w:type="spellEnd"/>
      <w:r w:rsidR="00DD23EC">
        <w:rPr>
          <w:rFonts w:ascii="Arial" w:hAnsi="Arial" w:cs="Arial"/>
          <w:sz w:val="24"/>
          <w:szCs w:val="24"/>
        </w:rPr>
        <w:t xml:space="preserve"> + </w:t>
      </w:r>
      <w:r w:rsidR="00BC50E1">
        <w:rPr>
          <w:rFonts w:ascii="Arial" w:hAnsi="Arial" w:cs="Arial"/>
          <w:sz w:val="24"/>
          <w:szCs w:val="24"/>
        </w:rPr>
        <w:t>žací ústrojí</w:t>
      </w:r>
      <w:r w:rsidR="00DD23EC">
        <w:rPr>
          <w:rFonts w:ascii="Arial" w:hAnsi="Arial" w:cs="Arial"/>
          <w:sz w:val="24"/>
          <w:szCs w:val="24"/>
        </w:rPr>
        <w:t xml:space="preserve"> </w:t>
      </w:r>
    </w:p>
    <w:p w:rsidR="00E17E9D" w:rsidRPr="009573A1" w:rsidRDefault="00E17E9D" w:rsidP="00E17E9D">
      <w:pPr>
        <w:widowControl w:val="0"/>
        <w:jc w:val="center"/>
        <w:rPr>
          <w:rFonts w:ascii="Arial" w:hAnsi="Arial" w:cs="Arial"/>
          <w:i/>
        </w:rPr>
      </w:pPr>
      <w:r w:rsidRPr="009573A1">
        <w:rPr>
          <w:rFonts w:ascii="Arial" w:hAnsi="Arial" w:cs="Arial"/>
          <w:i/>
        </w:rPr>
        <w:t xml:space="preserve">podle § 2079 a násl. a § 2085 a násl. zákona č. 89/2012Sb., občanský zákoník, v platném znění </w:t>
      </w:r>
    </w:p>
    <w:p w:rsidR="00E17E9D" w:rsidRDefault="00E17E9D" w:rsidP="00614D79">
      <w:pPr>
        <w:tabs>
          <w:tab w:val="left" w:pos="0"/>
        </w:tabs>
        <w:jc w:val="center"/>
        <w:rPr>
          <w:rFonts w:ascii="Arial" w:hAnsi="Arial" w:cs="Arial"/>
          <w:b/>
        </w:rPr>
      </w:pPr>
    </w:p>
    <w:p w:rsidR="00614D79" w:rsidRPr="00761FBA" w:rsidRDefault="00614D79" w:rsidP="00614D79">
      <w:pPr>
        <w:tabs>
          <w:tab w:val="left" w:pos="0"/>
        </w:tabs>
        <w:jc w:val="center"/>
        <w:rPr>
          <w:rFonts w:ascii="Arial" w:hAnsi="Arial" w:cs="Arial"/>
          <w:b/>
        </w:rPr>
      </w:pPr>
      <w:r w:rsidRPr="00761FBA">
        <w:rPr>
          <w:rFonts w:ascii="Arial" w:hAnsi="Arial" w:cs="Arial"/>
          <w:b/>
        </w:rPr>
        <w:t>I.</w:t>
      </w:r>
    </w:p>
    <w:p w:rsidR="00614D79" w:rsidRDefault="00614D79" w:rsidP="00614D79">
      <w:pPr>
        <w:tabs>
          <w:tab w:val="left" w:pos="0"/>
        </w:tabs>
        <w:jc w:val="center"/>
        <w:rPr>
          <w:rFonts w:ascii="Arial" w:hAnsi="Arial" w:cs="Arial"/>
          <w:b/>
        </w:rPr>
      </w:pPr>
      <w:r w:rsidRPr="00761FBA">
        <w:rPr>
          <w:rFonts w:ascii="Arial" w:hAnsi="Arial" w:cs="Arial"/>
          <w:b/>
        </w:rPr>
        <w:t>Smluvní strany</w:t>
      </w:r>
    </w:p>
    <w:p w:rsidR="00E17E9D" w:rsidRPr="00761FBA" w:rsidRDefault="00E17E9D" w:rsidP="00614D79">
      <w:pPr>
        <w:tabs>
          <w:tab w:val="left" w:pos="0"/>
        </w:tabs>
        <w:jc w:val="center"/>
        <w:rPr>
          <w:rFonts w:ascii="Arial" w:hAnsi="Arial" w:cs="Arial"/>
          <w:b/>
        </w:rPr>
      </w:pPr>
    </w:p>
    <w:tbl>
      <w:tblPr>
        <w:tblW w:w="8789" w:type="dxa"/>
        <w:tblInd w:w="108" w:type="dxa"/>
        <w:tblLayout w:type="fixed"/>
        <w:tblLook w:val="0000" w:firstRow="0" w:lastRow="0" w:firstColumn="0" w:lastColumn="0" w:noHBand="0" w:noVBand="0"/>
      </w:tblPr>
      <w:tblGrid>
        <w:gridCol w:w="3402"/>
        <w:gridCol w:w="5387"/>
      </w:tblGrid>
      <w:tr w:rsidR="00E17E9D" w:rsidRPr="009573A1" w:rsidTr="000403BD">
        <w:trPr>
          <w:trHeight w:val="284"/>
        </w:trPr>
        <w:tc>
          <w:tcPr>
            <w:tcW w:w="3402" w:type="dxa"/>
            <w:tcBorders>
              <w:top w:val="single" w:sz="4" w:space="0" w:color="000000"/>
              <w:left w:val="single" w:sz="4" w:space="0" w:color="000000"/>
              <w:bottom w:val="single" w:sz="4" w:space="0" w:color="000000"/>
            </w:tcBorders>
            <w:shd w:val="clear" w:color="auto" w:fill="auto"/>
            <w:vAlign w:val="center"/>
          </w:tcPr>
          <w:p w:rsidR="00E17E9D" w:rsidRPr="009573A1" w:rsidRDefault="00E17E9D" w:rsidP="000403BD">
            <w:pPr>
              <w:widowControl w:val="0"/>
              <w:snapToGrid w:val="0"/>
              <w:rPr>
                <w:rFonts w:ascii="Arial" w:hAnsi="Arial" w:cs="Arial"/>
                <w:b/>
              </w:rPr>
            </w:pPr>
            <w:r w:rsidRPr="009573A1">
              <w:rPr>
                <w:rFonts w:ascii="Arial" w:hAnsi="Arial" w:cs="Arial"/>
                <w:b/>
              </w:rPr>
              <w:t>Zadavatel:</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E9D" w:rsidRPr="009573A1" w:rsidRDefault="00E17E9D" w:rsidP="000403BD">
            <w:pPr>
              <w:widowControl w:val="0"/>
              <w:jc w:val="both"/>
              <w:rPr>
                <w:rFonts w:ascii="Arial" w:hAnsi="Arial" w:cs="Arial"/>
                <w:b/>
              </w:rPr>
            </w:pPr>
            <w:r w:rsidRPr="009573A1">
              <w:rPr>
                <w:rFonts w:ascii="Arial" w:hAnsi="Arial" w:cs="Arial"/>
                <w:b/>
              </w:rPr>
              <w:t>Město Zubří</w:t>
            </w: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 xml:space="preserve">Sídlo: </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A741E9" w:rsidRDefault="00E17E9D" w:rsidP="000403BD">
            <w:pPr>
              <w:pStyle w:val="Nadpis2"/>
              <w:keepNext w:val="0"/>
              <w:widowControl w:val="0"/>
              <w:rPr>
                <w:rFonts w:ascii="Arial" w:hAnsi="Arial" w:cs="Arial"/>
                <w:sz w:val="20"/>
              </w:rPr>
            </w:pPr>
            <w:r w:rsidRPr="00A741E9">
              <w:rPr>
                <w:rFonts w:ascii="Arial" w:hAnsi="Arial" w:cs="Arial"/>
                <w:sz w:val="20"/>
              </w:rPr>
              <w:t xml:space="preserve">U Domoviny 234, </w:t>
            </w:r>
            <w:proofErr w:type="gramStart"/>
            <w:r w:rsidRPr="00A741E9">
              <w:rPr>
                <w:rFonts w:ascii="Arial" w:hAnsi="Arial" w:cs="Arial"/>
                <w:sz w:val="20"/>
              </w:rPr>
              <w:t>756 54  Zubří</w:t>
            </w:r>
            <w:proofErr w:type="gramEnd"/>
            <w:r w:rsidRPr="00A741E9">
              <w:rPr>
                <w:rFonts w:ascii="Arial" w:hAnsi="Arial" w:cs="Arial"/>
                <w:sz w:val="20"/>
              </w:rPr>
              <w:t xml:space="preserve"> </w:t>
            </w: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Zastoupení:</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A741E9" w:rsidRDefault="00BC50E1" w:rsidP="00BC50E1">
            <w:pPr>
              <w:pStyle w:val="Nadpis2"/>
              <w:keepNext w:val="0"/>
              <w:widowControl w:val="0"/>
              <w:rPr>
                <w:rFonts w:ascii="Arial" w:hAnsi="Arial" w:cs="Arial"/>
                <w:sz w:val="20"/>
              </w:rPr>
            </w:pPr>
            <w:r>
              <w:rPr>
                <w:rFonts w:ascii="Arial" w:hAnsi="Arial" w:cs="Arial"/>
                <w:sz w:val="20"/>
              </w:rPr>
              <w:t>Ing. Lubomír Vaculín</w:t>
            </w:r>
            <w:r w:rsidR="00E17E9D" w:rsidRPr="00A741E9">
              <w:rPr>
                <w:rFonts w:ascii="Arial" w:hAnsi="Arial" w:cs="Arial"/>
                <w:sz w:val="20"/>
              </w:rPr>
              <w:t>, starosta</w:t>
            </w: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A512EE" w:rsidP="000403BD">
            <w:pPr>
              <w:widowControl w:val="0"/>
              <w:snapToGrid w:val="0"/>
              <w:rPr>
                <w:rFonts w:ascii="Arial" w:hAnsi="Arial" w:cs="Arial"/>
              </w:rPr>
            </w:pPr>
            <w:r>
              <w:rPr>
                <w:rFonts w:ascii="Arial" w:hAnsi="Arial" w:cs="Arial"/>
              </w:rPr>
              <w:t>Jednající ve věcech technických:</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A741E9" w:rsidRDefault="00A512EE" w:rsidP="000403BD">
            <w:pPr>
              <w:pStyle w:val="Nadpis2"/>
              <w:keepNext w:val="0"/>
              <w:widowControl w:val="0"/>
              <w:rPr>
                <w:rFonts w:ascii="Arial" w:hAnsi="Arial" w:cs="Arial"/>
                <w:sz w:val="20"/>
              </w:rPr>
            </w:pPr>
            <w:r>
              <w:rPr>
                <w:rFonts w:ascii="Arial" w:hAnsi="Arial" w:cs="Arial"/>
                <w:sz w:val="20"/>
              </w:rPr>
              <w:t>Radek Janošek, vedoucí OV</w:t>
            </w: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IČ:</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00304492</w:t>
            </w: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DIČ:</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CZ00304492</w:t>
            </w: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Bankovní spojení:</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Komerční banka a.s., pobočka Rožnov pod Radhoštěm</w:t>
            </w: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rPr>
            </w:pPr>
            <w:proofErr w:type="spellStart"/>
            <w:proofErr w:type="gramStart"/>
            <w:r w:rsidRPr="009573A1">
              <w:rPr>
                <w:rFonts w:ascii="Arial" w:hAnsi="Arial" w:cs="Arial"/>
              </w:rPr>
              <w:t>Č.účtu</w:t>
            </w:r>
            <w:proofErr w:type="spellEnd"/>
            <w:proofErr w:type="gramEnd"/>
            <w:r w:rsidRPr="009573A1">
              <w:rPr>
                <w:rFonts w:ascii="Arial" w:hAnsi="Arial" w:cs="Arial"/>
              </w:rPr>
              <w:t>:</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2221851/0100</w:t>
            </w: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Tel:</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571 757 051</w:t>
            </w: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rPr>
            </w:pPr>
            <w:r w:rsidRPr="009573A1">
              <w:rPr>
                <w:rFonts w:ascii="Arial" w:hAnsi="Arial" w:cs="Arial"/>
              </w:rPr>
              <w:t>E-mail:</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A512EE" w:rsidP="000403BD">
            <w:pPr>
              <w:widowControl w:val="0"/>
              <w:snapToGrid w:val="0"/>
              <w:rPr>
                <w:rFonts w:ascii="Arial" w:hAnsi="Arial" w:cs="Arial"/>
              </w:rPr>
            </w:pPr>
            <w:r>
              <w:rPr>
                <w:rFonts w:ascii="Arial" w:hAnsi="Arial" w:cs="Arial"/>
              </w:rPr>
              <w:t>janosek@mesto-zubri.cz</w:t>
            </w:r>
          </w:p>
        </w:tc>
      </w:tr>
    </w:tbl>
    <w:p w:rsidR="00E17E9D" w:rsidRPr="009573A1" w:rsidRDefault="00E17E9D" w:rsidP="00E17E9D">
      <w:pPr>
        <w:widowControl w:val="0"/>
        <w:rPr>
          <w:rFonts w:ascii="Arial" w:hAnsi="Arial" w:cs="Arial"/>
          <w:b/>
        </w:rPr>
      </w:pPr>
      <w:r w:rsidRPr="009573A1">
        <w:rPr>
          <w:rFonts w:ascii="Arial" w:hAnsi="Arial" w:cs="Arial"/>
          <w:b/>
        </w:rPr>
        <w:t>jako Kupující</w:t>
      </w:r>
    </w:p>
    <w:p w:rsidR="00614D79" w:rsidRDefault="00614D79" w:rsidP="00614D79">
      <w:pPr>
        <w:pStyle w:val="Nadpis2"/>
        <w:widowControl w:val="0"/>
        <w:tabs>
          <w:tab w:val="left" w:pos="2268"/>
        </w:tabs>
        <w:rPr>
          <w:rFonts w:ascii="Arial" w:hAnsi="Arial" w:cs="Arial"/>
          <w:sz w:val="20"/>
        </w:rPr>
      </w:pPr>
      <w:r w:rsidRPr="00761FBA">
        <w:rPr>
          <w:rFonts w:ascii="Arial" w:hAnsi="Arial" w:cs="Arial"/>
          <w:sz w:val="20"/>
        </w:rPr>
        <w:t xml:space="preserve">            </w:t>
      </w:r>
    </w:p>
    <w:tbl>
      <w:tblPr>
        <w:tblW w:w="0" w:type="auto"/>
        <w:tblInd w:w="108" w:type="dxa"/>
        <w:tblLayout w:type="fixed"/>
        <w:tblLook w:val="0000" w:firstRow="0" w:lastRow="0" w:firstColumn="0" w:lastColumn="0" w:noHBand="0" w:noVBand="0"/>
      </w:tblPr>
      <w:tblGrid>
        <w:gridCol w:w="3402"/>
        <w:gridCol w:w="5387"/>
      </w:tblGrid>
      <w:tr w:rsidR="00E17E9D" w:rsidRPr="009573A1" w:rsidTr="000403BD">
        <w:trPr>
          <w:trHeight w:val="284"/>
        </w:trPr>
        <w:tc>
          <w:tcPr>
            <w:tcW w:w="3402" w:type="dxa"/>
            <w:tcBorders>
              <w:top w:val="single" w:sz="4" w:space="0" w:color="000000"/>
              <w:left w:val="single" w:sz="4" w:space="0" w:color="000000"/>
              <w:bottom w:val="single" w:sz="4" w:space="0" w:color="000000"/>
            </w:tcBorders>
            <w:shd w:val="clear" w:color="auto" w:fill="auto"/>
            <w:vAlign w:val="center"/>
          </w:tcPr>
          <w:p w:rsidR="00E17E9D" w:rsidRPr="009573A1" w:rsidRDefault="00E17E9D" w:rsidP="000403BD">
            <w:pPr>
              <w:widowControl w:val="0"/>
              <w:snapToGrid w:val="0"/>
              <w:rPr>
                <w:rFonts w:ascii="Arial" w:hAnsi="Arial" w:cs="Arial"/>
                <w:b/>
                <w:bCs/>
              </w:rPr>
            </w:pPr>
            <w:r w:rsidRPr="009573A1">
              <w:rPr>
                <w:rFonts w:ascii="Arial" w:hAnsi="Arial" w:cs="Arial"/>
                <w:b/>
                <w:bCs/>
              </w:rPr>
              <w:t xml:space="preserve">Uchazeč </w:t>
            </w:r>
            <w:r w:rsidRPr="009573A1">
              <w:rPr>
                <w:rFonts w:ascii="Arial" w:hAnsi="Arial" w:cs="Arial"/>
                <w:bCs/>
              </w:rPr>
              <w:t>(jméno a příjmení/název):</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E9D" w:rsidRPr="009573A1" w:rsidRDefault="00E17E9D" w:rsidP="000403BD">
            <w:pPr>
              <w:widowControl w:val="0"/>
              <w:snapToGrid w:val="0"/>
              <w:rPr>
                <w:rFonts w:ascii="Arial" w:hAnsi="Arial" w:cs="Arial"/>
                <w:bCs/>
              </w:rPr>
            </w:pP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bCs/>
              </w:rPr>
            </w:pPr>
            <w:r w:rsidRPr="009573A1">
              <w:rPr>
                <w:rFonts w:ascii="Arial" w:hAnsi="Arial" w:cs="Arial"/>
                <w:bCs/>
              </w:rPr>
              <w:t>Sídlo/místo podnikání:</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bCs/>
              </w:rPr>
            </w:pP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bCs/>
              </w:rPr>
            </w:pPr>
            <w:r w:rsidRPr="009573A1">
              <w:rPr>
                <w:rFonts w:ascii="Arial" w:hAnsi="Arial" w:cs="Arial"/>
                <w:bCs/>
              </w:rPr>
              <w:t>Jednající/ zastoupen:</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bCs/>
              </w:rPr>
            </w:pP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bCs/>
              </w:rPr>
            </w:pPr>
            <w:r w:rsidRPr="009573A1">
              <w:rPr>
                <w:rFonts w:ascii="Arial" w:hAnsi="Arial" w:cs="Arial"/>
                <w:bCs/>
              </w:rPr>
              <w:t>IČ:</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2A6AFC">
            <w:pPr>
              <w:widowControl w:val="0"/>
              <w:snapToGrid w:val="0"/>
              <w:rPr>
                <w:rFonts w:ascii="Arial" w:hAnsi="Arial" w:cs="Arial"/>
                <w:bCs/>
              </w:rPr>
            </w:pP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bCs/>
              </w:rPr>
            </w:pPr>
            <w:r w:rsidRPr="009573A1">
              <w:rPr>
                <w:rFonts w:ascii="Arial" w:hAnsi="Arial" w:cs="Arial"/>
                <w:bCs/>
              </w:rPr>
              <w:t>DIČ:</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bCs/>
              </w:rPr>
            </w:pP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bCs/>
              </w:rPr>
            </w:pPr>
            <w:r w:rsidRPr="009573A1">
              <w:rPr>
                <w:rFonts w:ascii="Arial" w:hAnsi="Arial" w:cs="Arial"/>
                <w:bCs/>
              </w:rPr>
              <w:t>Bankovní spojení:</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bCs/>
              </w:rPr>
            </w:pP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bCs/>
              </w:rPr>
            </w:pPr>
            <w:r w:rsidRPr="009573A1">
              <w:rPr>
                <w:rFonts w:ascii="Arial" w:hAnsi="Arial" w:cs="Arial"/>
                <w:bCs/>
              </w:rPr>
              <w:t>Č. účtu:</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bCs/>
              </w:rPr>
            </w:pP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bCs/>
              </w:rPr>
            </w:pPr>
            <w:r w:rsidRPr="009573A1">
              <w:rPr>
                <w:rFonts w:ascii="Arial" w:hAnsi="Arial" w:cs="Arial"/>
                <w:bCs/>
              </w:rPr>
              <w:t>Telefon:</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bCs/>
              </w:rPr>
            </w:pP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bCs/>
              </w:rPr>
            </w:pPr>
            <w:r w:rsidRPr="009573A1">
              <w:rPr>
                <w:rFonts w:ascii="Arial" w:hAnsi="Arial" w:cs="Arial"/>
                <w:bCs/>
              </w:rPr>
              <w:t>E-mail:</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bCs/>
              </w:rPr>
            </w:pPr>
          </w:p>
        </w:tc>
      </w:tr>
      <w:tr w:rsidR="00E17E9D" w:rsidRPr="009573A1" w:rsidTr="000403BD">
        <w:trPr>
          <w:trHeight w:val="284"/>
        </w:trPr>
        <w:tc>
          <w:tcPr>
            <w:tcW w:w="3402" w:type="dxa"/>
            <w:tcBorders>
              <w:top w:val="single" w:sz="4" w:space="0" w:color="000000"/>
              <w:left w:val="single" w:sz="4" w:space="0" w:color="000000"/>
              <w:bottom w:val="single" w:sz="4" w:space="0" w:color="000000"/>
            </w:tcBorders>
            <w:vAlign w:val="center"/>
          </w:tcPr>
          <w:p w:rsidR="00E17E9D" w:rsidRPr="009573A1" w:rsidRDefault="00E17E9D" w:rsidP="000403BD">
            <w:pPr>
              <w:widowControl w:val="0"/>
              <w:snapToGrid w:val="0"/>
              <w:rPr>
                <w:rFonts w:ascii="Arial" w:hAnsi="Arial" w:cs="Arial"/>
                <w:bCs/>
              </w:rPr>
            </w:pPr>
            <w:r w:rsidRPr="009573A1">
              <w:rPr>
                <w:rFonts w:ascii="Arial" w:hAnsi="Arial" w:cs="Arial"/>
                <w:bCs/>
              </w:rPr>
              <w:t>Údaje o zápisu do OR nebo ŽR:</w:t>
            </w:r>
          </w:p>
        </w:tc>
        <w:tc>
          <w:tcPr>
            <w:tcW w:w="5387" w:type="dxa"/>
            <w:tcBorders>
              <w:top w:val="single" w:sz="4" w:space="0" w:color="000000"/>
              <w:left w:val="single" w:sz="4" w:space="0" w:color="000000"/>
              <w:bottom w:val="single" w:sz="4" w:space="0" w:color="000000"/>
              <w:right w:val="single" w:sz="4" w:space="0" w:color="000000"/>
            </w:tcBorders>
            <w:vAlign w:val="center"/>
          </w:tcPr>
          <w:p w:rsidR="00E17E9D" w:rsidRPr="009573A1" w:rsidRDefault="00E17E9D" w:rsidP="000403BD">
            <w:pPr>
              <w:widowControl w:val="0"/>
              <w:snapToGrid w:val="0"/>
              <w:rPr>
                <w:rFonts w:ascii="Arial" w:hAnsi="Arial" w:cs="Arial"/>
                <w:bCs/>
              </w:rPr>
            </w:pPr>
          </w:p>
        </w:tc>
      </w:tr>
    </w:tbl>
    <w:p w:rsidR="00E17E9D" w:rsidRPr="009573A1" w:rsidRDefault="00E17E9D" w:rsidP="00E17E9D">
      <w:pPr>
        <w:widowControl w:val="0"/>
        <w:jc w:val="both"/>
        <w:rPr>
          <w:rFonts w:ascii="Arial" w:hAnsi="Arial" w:cs="Arial"/>
          <w:b/>
        </w:rPr>
      </w:pPr>
      <w:r w:rsidRPr="009573A1">
        <w:rPr>
          <w:rFonts w:ascii="Arial" w:hAnsi="Arial" w:cs="Arial"/>
          <w:b/>
        </w:rPr>
        <w:t>jako Prodávající</w:t>
      </w:r>
    </w:p>
    <w:p w:rsidR="00E17E9D" w:rsidRPr="009573A1" w:rsidRDefault="00E17E9D" w:rsidP="00E17E9D">
      <w:pPr>
        <w:widowControl w:val="0"/>
        <w:jc w:val="center"/>
        <w:rPr>
          <w:rFonts w:ascii="Arial" w:hAnsi="Arial" w:cs="Arial"/>
          <w:b/>
        </w:rPr>
      </w:pPr>
      <w:r w:rsidRPr="009573A1">
        <w:rPr>
          <w:rFonts w:ascii="Arial" w:hAnsi="Arial" w:cs="Arial"/>
          <w:b/>
        </w:rPr>
        <w:t>II.</w:t>
      </w:r>
    </w:p>
    <w:p w:rsidR="00E17E9D" w:rsidRDefault="00E17E9D" w:rsidP="00E17E9D">
      <w:pPr>
        <w:widowControl w:val="0"/>
        <w:jc w:val="center"/>
        <w:rPr>
          <w:rFonts w:ascii="Arial" w:hAnsi="Arial" w:cs="Arial"/>
          <w:b/>
        </w:rPr>
      </w:pPr>
      <w:r w:rsidRPr="009573A1">
        <w:rPr>
          <w:rFonts w:ascii="Arial" w:hAnsi="Arial" w:cs="Arial"/>
          <w:b/>
        </w:rPr>
        <w:t>Předmět smlouvy</w:t>
      </w:r>
    </w:p>
    <w:p w:rsidR="00E17E9D" w:rsidRPr="00A741E9" w:rsidRDefault="00E17E9D" w:rsidP="00E17E9D">
      <w:pPr>
        <w:widowControl w:val="0"/>
        <w:jc w:val="center"/>
        <w:rPr>
          <w:rFonts w:ascii="Arial" w:hAnsi="Arial" w:cs="Arial"/>
          <w:b/>
          <w:sz w:val="10"/>
          <w:szCs w:val="10"/>
        </w:rPr>
      </w:pPr>
    </w:p>
    <w:p w:rsidR="00E17E9D" w:rsidRPr="009F6803" w:rsidRDefault="00E17E9D" w:rsidP="00E17E9D">
      <w:pPr>
        <w:pStyle w:val="Nzev"/>
        <w:widowControl w:val="0"/>
        <w:numPr>
          <w:ilvl w:val="0"/>
          <w:numId w:val="2"/>
        </w:numPr>
        <w:pBdr>
          <w:bottom w:val="none" w:sz="0" w:space="0" w:color="auto"/>
        </w:pBdr>
        <w:tabs>
          <w:tab w:val="num" w:pos="284"/>
        </w:tabs>
        <w:ind w:left="284"/>
        <w:jc w:val="both"/>
        <w:rPr>
          <w:rFonts w:ascii="Arial" w:hAnsi="Arial" w:cs="Arial"/>
          <w:b w:val="0"/>
          <w:bCs/>
          <w:sz w:val="20"/>
        </w:rPr>
      </w:pPr>
      <w:r w:rsidRPr="009F6803">
        <w:rPr>
          <w:rFonts w:ascii="Arial" w:hAnsi="Arial" w:cs="Arial"/>
          <w:b w:val="0"/>
          <w:bCs/>
          <w:sz w:val="20"/>
        </w:rPr>
        <w:t>Předmětem této smlouvy je odevzdání věcí, kter</w:t>
      </w:r>
      <w:r w:rsidR="00A82CC3" w:rsidRPr="009F6803">
        <w:rPr>
          <w:rFonts w:ascii="Arial" w:hAnsi="Arial" w:cs="Arial"/>
          <w:b w:val="0"/>
          <w:bCs/>
          <w:sz w:val="20"/>
        </w:rPr>
        <w:t>é</w:t>
      </w:r>
      <w:r w:rsidR="00F55E58" w:rsidRPr="009F6803">
        <w:rPr>
          <w:rFonts w:ascii="Arial" w:hAnsi="Arial" w:cs="Arial"/>
          <w:b w:val="0"/>
          <w:bCs/>
          <w:sz w:val="20"/>
        </w:rPr>
        <w:t xml:space="preserve"> </w:t>
      </w:r>
      <w:r w:rsidRPr="009F6803">
        <w:rPr>
          <w:rFonts w:ascii="Arial" w:hAnsi="Arial" w:cs="Arial"/>
          <w:b w:val="0"/>
          <w:bCs/>
          <w:sz w:val="20"/>
        </w:rPr>
        <w:t>jsou předmětem koupě, převod a nabytí vlastnického práva k n</w:t>
      </w:r>
      <w:r w:rsidR="00DD23EC" w:rsidRPr="009F6803">
        <w:rPr>
          <w:rFonts w:ascii="Arial" w:hAnsi="Arial" w:cs="Arial"/>
          <w:b w:val="0"/>
          <w:bCs/>
          <w:sz w:val="20"/>
        </w:rPr>
        <w:t>ěmu</w:t>
      </w:r>
      <w:r w:rsidRPr="009F6803">
        <w:rPr>
          <w:rFonts w:ascii="Arial" w:hAnsi="Arial" w:cs="Arial"/>
          <w:b w:val="0"/>
          <w:bCs/>
          <w:sz w:val="20"/>
        </w:rPr>
        <w:t xml:space="preserve"> a převzetí věcí a zaplacení kupní ceny.</w:t>
      </w:r>
    </w:p>
    <w:p w:rsidR="00E17E9D" w:rsidRPr="009F6803" w:rsidRDefault="00E17E9D" w:rsidP="00E17E9D">
      <w:pPr>
        <w:pStyle w:val="Nzev"/>
        <w:widowControl w:val="0"/>
        <w:numPr>
          <w:ilvl w:val="0"/>
          <w:numId w:val="2"/>
        </w:numPr>
        <w:pBdr>
          <w:bottom w:val="none" w:sz="0" w:space="0" w:color="auto"/>
        </w:pBdr>
        <w:tabs>
          <w:tab w:val="num" w:pos="284"/>
        </w:tabs>
        <w:ind w:left="284"/>
        <w:jc w:val="both"/>
        <w:rPr>
          <w:rFonts w:ascii="Arial" w:hAnsi="Arial" w:cs="Arial"/>
          <w:b w:val="0"/>
          <w:bCs/>
          <w:sz w:val="20"/>
        </w:rPr>
      </w:pPr>
      <w:r w:rsidRPr="009F6803">
        <w:rPr>
          <w:rFonts w:ascii="Arial" w:hAnsi="Arial" w:cs="Arial"/>
          <w:b w:val="0"/>
          <w:bCs/>
          <w:sz w:val="20"/>
        </w:rPr>
        <w:t>Na základě této smlouvy Prodávající prodává Kupujícímu a Kupující kupuje níže uveden</w:t>
      </w:r>
      <w:r w:rsidR="00DD23EC" w:rsidRPr="009F6803">
        <w:rPr>
          <w:rFonts w:ascii="Arial" w:hAnsi="Arial" w:cs="Arial"/>
          <w:b w:val="0"/>
          <w:bCs/>
          <w:sz w:val="20"/>
        </w:rPr>
        <w:t xml:space="preserve">ý </w:t>
      </w:r>
      <w:r w:rsidR="002D06DA" w:rsidRPr="009F6803">
        <w:rPr>
          <w:rFonts w:ascii="Arial" w:hAnsi="Arial" w:cs="Arial"/>
          <w:b w:val="0"/>
          <w:bCs/>
          <w:sz w:val="20"/>
        </w:rPr>
        <w:t xml:space="preserve">nový, nepoužívaný </w:t>
      </w:r>
      <w:r w:rsidR="00DD23EC" w:rsidRPr="009F6803">
        <w:rPr>
          <w:rFonts w:ascii="Arial" w:hAnsi="Arial" w:cs="Arial"/>
          <w:b w:val="0"/>
          <w:bCs/>
          <w:sz w:val="20"/>
        </w:rPr>
        <w:t>stroj</w:t>
      </w:r>
      <w:r w:rsidRPr="009F6803">
        <w:rPr>
          <w:rFonts w:ascii="Arial" w:hAnsi="Arial" w:cs="Arial"/>
          <w:b w:val="0"/>
          <w:bCs/>
          <w:sz w:val="20"/>
        </w:rPr>
        <w:t xml:space="preserve"> – </w:t>
      </w:r>
      <w:r w:rsidR="00CB492E" w:rsidRPr="009F6803">
        <w:rPr>
          <w:rFonts w:ascii="Arial" w:hAnsi="Arial" w:cs="Arial"/>
          <w:bCs/>
          <w:sz w:val="20"/>
        </w:rPr>
        <w:t xml:space="preserve"> </w:t>
      </w:r>
      <w:proofErr w:type="spellStart"/>
      <w:r w:rsidR="00CB492E" w:rsidRPr="009F6803">
        <w:rPr>
          <w:rFonts w:ascii="Arial" w:hAnsi="Arial" w:cs="Arial"/>
          <w:bCs/>
          <w:sz w:val="20"/>
        </w:rPr>
        <w:t>Rider</w:t>
      </w:r>
      <w:proofErr w:type="spellEnd"/>
      <w:r w:rsidR="00CB492E" w:rsidRPr="009F6803">
        <w:rPr>
          <w:rFonts w:ascii="Arial" w:hAnsi="Arial" w:cs="Arial"/>
          <w:bCs/>
          <w:sz w:val="20"/>
        </w:rPr>
        <w:t xml:space="preserve"> 4x4  + </w:t>
      </w:r>
      <w:r w:rsidR="00BC50E1" w:rsidRPr="009F6803">
        <w:rPr>
          <w:rFonts w:ascii="Arial" w:hAnsi="Arial" w:cs="Arial"/>
          <w:bCs/>
          <w:sz w:val="20"/>
        </w:rPr>
        <w:t>žací ústrojí</w:t>
      </w:r>
      <w:r w:rsidR="002D06DA" w:rsidRPr="009F6803">
        <w:rPr>
          <w:rFonts w:ascii="Arial" w:hAnsi="Arial" w:cs="Arial"/>
          <w:b w:val="0"/>
          <w:bCs/>
          <w:sz w:val="20"/>
        </w:rPr>
        <w:t xml:space="preserve"> jehož bližší specifikace vyplývá z přílohy č. 1 této smlouvy</w:t>
      </w:r>
      <w:r w:rsidR="00BC50E1" w:rsidRPr="009F6803">
        <w:rPr>
          <w:rFonts w:ascii="Arial" w:hAnsi="Arial" w:cs="Arial"/>
          <w:bCs/>
          <w:sz w:val="20"/>
        </w:rPr>
        <w:t xml:space="preserve"> </w:t>
      </w:r>
      <w:r w:rsidRPr="009F6803">
        <w:rPr>
          <w:rFonts w:ascii="Arial" w:hAnsi="Arial" w:cs="Arial"/>
          <w:b w:val="0"/>
          <w:bCs/>
          <w:sz w:val="20"/>
        </w:rPr>
        <w:t xml:space="preserve">(dále </w:t>
      </w:r>
      <w:r w:rsidR="00CB492E" w:rsidRPr="009F6803">
        <w:rPr>
          <w:rFonts w:ascii="Arial" w:hAnsi="Arial" w:cs="Arial"/>
          <w:b w:val="0"/>
          <w:bCs/>
          <w:sz w:val="20"/>
        </w:rPr>
        <w:t xml:space="preserve">jen </w:t>
      </w:r>
      <w:r w:rsidRPr="009F6803">
        <w:rPr>
          <w:rFonts w:ascii="Arial" w:hAnsi="Arial" w:cs="Arial"/>
          <w:b w:val="0"/>
          <w:bCs/>
          <w:sz w:val="20"/>
        </w:rPr>
        <w:t>"</w:t>
      </w:r>
      <w:r w:rsidR="00CB492E" w:rsidRPr="009F6803">
        <w:rPr>
          <w:rFonts w:ascii="Arial" w:hAnsi="Arial" w:cs="Arial"/>
          <w:bCs/>
          <w:sz w:val="20"/>
        </w:rPr>
        <w:t>stroj</w:t>
      </w:r>
      <w:r w:rsidRPr="009F6803">
        <w:rPr>
          <w:rFonts w:ascii="Arial" w:hAnsi="Arial" w:cs="Arial"/>
          <w:b w:val="0"/>
          <w:bCs/>
          <w:sz w:val="20"/>
        </w:rPr>
        <w:t xml:space="preserve">") a přijímá je do svého vlastnictví za níže ujednanou kupní cenu, </w:t>
      </w:r>
      <w:r w:rsidRPr="009F6803">
        <w:rPr>
          <w:rFonts w:ascii="Arial" w:hAnsi="Arial" w:cs="Arial"/>
          <w:bCs/>
          <w:sz w:val="20"/>
        </w:rPr>
        <w:t>vč</w:t>
      </w:r>
      <w:r w:rsidR="009028DF" w:rsidRPr="009F6803">
        <w:rPr>
          <w:rFonts w:ascii="Arial" w:hAnsi="Arial" w:cs="Arial"/>
          <w:bCs/>
          <w:sz w:val="20"/>
        </w:rPr>
        <w:t>etně</w:t>
      </w:r>
      <w:r w:rsidRPr="009F6803">
        <w:rPr>
          <w:rFonts w:ascii="Arial" w:hAnsi="Arial" w:cs="Arial"/>
          <w:bCs/>
          <w:sz w:val="20"/>
        </w:rPr>
        <w:t>:</w:t>
      </w:r>
    </w:p>
    <w:p w:rsidR="00E17E9D" w:rsidRPr="009F6803" w:rsidRDefault="009F6803" w:rsidP="009F6803">
      <w:pPr>
        <w:pStyle w:val="Nzev"/>
        <w:widowControl w:val="0"/>
        <w:numPr>
          <w:ilvl w:val="1"/>
          <w:numId w:val="2"/>
        </w:numPr>
        <w:pBdr>
          <w:bottom w:val="none" w:sz="0" w:space="0" w:color="auto"/>
        </w:pBdr>
        <w:ind w:left="993" w:hanging="426"/>
        <w:jc w:val="both"/>
        <w:rPr>
          <w:rFonts w:ascii="Arial" w:hAnsi="Arial" w:cs="Arial"/>
          <w:bCs/>
          <w:sz w:val="20"/>
        </w:rPr>
      </w:pPr>
      <w:r w:rsidRPr="009F6803">
        <w:rPr>
          <w:rFonts w:ascii="Arial" w:hAnsi="Arial" w:cs="Arial"/>
          <w:bCs/>
          <w:sz w:val="20"/>
        </w:rPr>
        <w:t>d</w:t>
      </w:r>
      <w:r w:rsidR="00E17E9D" w:rsidRPr="009F6803">
        <w:rPr>
          <w:rFonts w:ascii="Arial" w:hAnsi="Arial" w:cs="Arial"/>
          <w:bCs/>
          <w:sz w:val="20"/>
        </w:rPr>
        <w:t>odání</w:t>
      </w:r>
      <w:r w:rsidR="002D06DA" w:rsidRPr="009F6803">
        <w:rPr>
          <w:rFonts w:ascii="Arial" w:hAnsi="Arial" w:cs="Arial"/>
          <w:bCs/>
          <w:sz w:val="20"/>
        </w:rPr>
        <w:t xml:space="preserve"> stroje ve smontovaném stavu</w:t>
      </w:r>
      <w:r w:rsidR="00E17E9D" w:rsidRPr="009F6803">
        <w:rPr>
          <w:rFonts w:ascii="Arial" w:hAnsi="Arial" w:cs="Arial"/>
          <w:bCs/>
          <w:sz w:val="20"/>
        </w:rPr>
        <w:t>,</w:t>
      </w:r>
    </w:p>
    <w:p w:rsidR="009028DF" w:rsidRPr="009F6803" w:rsidRDefault="00E17E9D" w:rsidP="009F6803">
      <w:pPr>
        <w:pStyle w:val="Nzev"/>
        <w:numPr>
          <w:ilvl w:val="1"/>
          <w:numId w:val="2"/>
        </w:numPr>
        <w:pBdr>
          <w:bottom w:val="none" w:sz="0" w:space="0" w:color="auto"/>
        </w:pBdr>
        <w:ind w:left="993" w:hanging="426"/>
        <w:jc w:val="both"/>
        <w:rPr>
          <w:rFonts w:ascii="Arial" w:hAnsi="Arial" w:cs="Arial"/>
          <w:b w:val="0"/>
          <w:bCs/>
          <w:sz w:val="20"/>
        </w:rPr>
      </w:pPr>
      <w:r w:rsidRPr="009F6803">
        <w:rPr>
          <w:rFonts w:ascii="Arial" w:hAnsi="Arial" w:cs="Arial"/>
          <w:bCs/>
          <w:sz w:val="20"/>
        </w:rPr>
        <w:t>technické dokumentace</w:t>
      </w:r>
      <w:r w:rsidRPr="009F6803">
        <w:rPr>
          <w:rFonts w:ascii="Arial" w:hAnsi="Arial" w:cs="Arial"/>
          <w:b w:val="0"/>
          <w:bCs/>
          <w:sz w:val="20"/>
        </w:rPr>
        <w:t>, která bude v českém jazyce (zejm. návod na obsluhu a údržbu v tištěné podobě</w:t>
      </w:r>
      <w:r w:rsidR="009028DF" w:rsidRPr="009F6803">
        <w:rPr>
          <w:rFonts w:ascii="Arial" w:hAnsi="Arial" w:cs="Arial"/>
          <w:b w:val="0"/>
          <w:bCs/>
          <w:sz w:val="20"/>
        </w:rPr>
        <w:t>),</w:t>
      </w:r>
    </w:p>
    <w:p w:rsidR="00E17E9D" w:rsidRPr="009F6803" w:rsidRDefault="00E17E9D" w:rsidP="009F6803">
      <w:pPr>
        <w:pStyle w:val="Nzev"/>
        <w:numPr>
          <w:ilvl w:val="1"/>
          <w:numId w:val="2"/>
        </w:numPr>
        <w:pBdr>
          <w:bottom w:val="none" w:sz="0" w:space="0" w:color="auto"/>
        </w:pBdr>
        <w:ind w:left="993" w:hanging="426"/>
        <w:jc w:val="both"/>
        <w:rPr>
          <w:rFonts w:ascii="Arial" w:hAnsi="Arial" w:cs="Arial"/>
          <w:b w:val="0"/>
          <w:bCs/>
          <w:sz w:val="20"/>
        </w:rPr>
      </w:pPr>
      <w:r w:rsidRPr="009F6803">
        <w:rPr>
          <w:rFonts w:ascii="Arial" w:hAnsi="Arial" w:cs="Arial"/>
          <w:bCs/>
          <w:sz w:val="20"/>
        </w:rPr>
        <w:t>zauč</w:t>
      </w:r>
      <w:r w:rsidR="009028DF" w:rsidRPr="009F6803">
        <w:rPr>
          <w:rFonts w:ascii="Arial" w:hAnsi="Arial" w:cs="Arial"/>
          <w:bCs/>
          <w:sz w:val="20"/>
        </w:rPr>
        <w:t>ení</w:t>
      </w:r>
      <w:r w:rsidRPr="009F6803">
        <w:rPr>
          <w:rFonts w:ascii="Arial" w:hAnsi="Arial" w:cs="Arial"/>
          <w:b w:val="0"/>
          <w:bCs/>
          <w:sz w:val="20"/>
        </w:rPr>
        <w:t xml:space="preserve"> pověřen</w:t>
      </w:r>
      <w:r w:rsidR="009028DF" w:rsidRPr="009F6803">
        <w:rPr>
          <w:rFonts w:ascii="Arial" w:hAnsi="Arial" w:cs="Arial"/>
          <w:b w:val="0"/>
          <w:bCs/>
          <w:sz w:val="20"/>
        </w:rPr>
        <w:t>ých</w:t>
      </w:r>
      <w:r w:rsidRPr="009F6803">
        <w:rPr>
          <w:rFonts w:ascii="Arial" w:hAnsi="Arial" w:cs="Arial"/>
          <w:b w:val="0"/>
          <w:bCs/>
          <w:sz w:val="20"/>
        </w:rPr>
        <w:t xml:space="preserve"> pracovník</w:t>
      </w:r>
      <w:r w:rsidR="009028DF" w:rsidRPr="009F6803">
        <w:rPr>
          <w:rFonts w:ascii="Arial" w:hAnsi="Arial" w:cs="Arial"/>
          <w:b w:val="0"/>
          <w:bCs/>
          <w:sz w:val="20"/>
        </w:rPr>
        <w:t>ů</w:t>
      </w:r>
      <w:r w:rsidRPr="009F6803">
        <w:rPr>
          <w:rFonts w:ascii="Arial" w:hAnsi="Arial" w:cs="Arial"/>
          <w:b w:val="0"/>
          <w:bCs/>
          <w:sz w:val="20"/>
        </w:rPr>
        <w:t xml:space="preserve"> s</w:t>
      </w:r>
      <w:r w:rsidR="00AC6056" w:rsidRPr="009F6803">
        <w:rPr>
          <w:rFonts w:ascii="Arial" w:hAnsi="Arial" w:cs="Arial"/>
          <w:b w:val="0"/>
          <w:bCs/>
          <w:sz w:val="20"/>
        </w:rPr>
        <w:t>e</w:t>
      </w:r>
      <w:r w:rsidRPr="009F6803">
        <w:rPr>
          <w:rFonts w:ascii="Arial" w:hAnsi="Arial" w:cs="Arial"/>
          <w:b w:val="0"/>
          <w:bCs/>
          <w:sz w:val="20"/>
        </w:rPr>
        <w:t xml:space="preserve">  </w:t>
      </w:r>
      <w:r w:rsidR="009028DF" w:rsidRPr="009F6803">
        <w:rPr>
          <w:rFonts w:ascii="Arial" w:hAnsi="Arial" w:cs="Arial"/>
          <w:b w:val="0"/>
          <w:bCs/>
          <w:sz w:val="20"/>
        </w:rPr>
        <w:t>stroje</w:t>
      </w:r>
      <w:r w:rsidR="00AC6056" w:rsidRPr="009F6803">
        <w:rPr>
          <w:rFonts w:ascii="Arial" w:hAnsi="Arial" w:cs="Arial"/>
          <w:b w:val="0"/>
          <w:bCs/>
          <w:sz w:val="20"/>
        </w:rPr>
        <w:t>m</w:t>
      </w:r>
      <w:r w:rsidR="009028DF" w:rsidRPr="009F6803">
        <w:rPr>
          <w:rFonts w:ascii="Arial" w:hAnsi="Arial" w:cs="Arial"/>
          <w:b w:val="0"/>
          <w:bCs/>
          <w:sz w:val="20"/>
        </w:rPr>
        <w:t xml:space="preserve"> </w:t>
      </w:r>
      <w:r w:rsidRPr="009F6803">
        <w:rPr>
          <w:rFonts w:ascii="Arial" w:hAnsi="Arial" w:cs="Arial"/>
          <w:b w:val="0"/>
          <w:bCs/>
          <w:sz w:val="20"/>
        </w:rPr>
        <w:t>pracovat</w:t>
      </w:r>
      <w:r w:rsidR="009028DF" w:rsidRPr="009F6803">
        <w:rPr>
          <w:rFonts w:ascii="Arial" w:hAnsi="Arial" w:cs="Arial"/>
          <w:b w:val="0"/>
          <w:bCs/>
          <w:sz w:val="20"/>
        </w:rPr>
        <w:t>,</w:t>
      </w:r>
      <w:r w:rsidR="0071557A" w:rsidRPr="009F6803">
        <w:rPr>
          <w:rFonts w:ascii="Arial" w:hAnsi="Arial" w:cs="Arial"/>
          <w:b w:val="0"/>
          <w:bCs/>
          <w:sz w:val="20"/>
        </w:rPr>
        <w:t xml:space="preserve"> </w:t>
      </w:r>
      <w:r w:rsidRPr="009F6803">
        <w:rPr>
          <w:rFonts w:ascii="Arial" w:hAnsi="Arial" w:cs="Arial"/>
          <w:b w:val="0"/>
          <w:bCs/>
          <w:sz w:val="20"/>
        </w:rPr>
        <w:t>za podmínek stanovených touto Smlouvou.</w:t>
      </w:r>
    </w:p>
    <w:p w:rsidR="002D06DA" w:rsidRPr="009F6803" w:rsidRDefault="002D06DA" w:rsidP="009028DF">
      <w:pPr>
        <w:widowControl w:val="0"/>
        <w:jc w:val="center"/>
        <w:rPr>
          <w:rFonts w:ascii="Arial" w:hAnsi="Arial" w:cs="Arial"/>
          <w:b/>
        </w:rPr>
      </w:pPr>
    </w:p>
    <w:p w:rsidR="009028DF" w:rsidRPr="009F6803" w:rsidRDefault="009028DF" w:rsidP="009028DF">
      <w:pPr>
        <w:widowControl w:val="0"/>
        <w:jc w:val="center"/>
        <w:rPr>
          <w:rFonts w:ascii="Arial" w:hAnsi="Arial" w:cs="Arial"/>
          <w:b/>
        </w:rPr>
      </w:pPr>
      <w:r w:rsidRPr="009F6803">
        <w:rPr>
          <w:rFonts w:ascii="Arial" w:hAnsi="Arial" w:cs="Arial"/>
          <w:b/>
        </w:rPr>
        <w:t>III.</w:t>
      </w:r>
    </w:p>
    <w:p w:rsidR="009028DF" w:rsidRPr="009F6803" w:rsidRDefault="009028DF" w:rsidP="009028DF">
      <w:pPr>
        <w:widowControl w:val="0"/>
        <w:jc w:val="center"/>
        <w:rPr>
          <w:rFonts w:ascii="Arial" w:hAnsi="Arial" w:cs="Arial"/>
          <w:b/>
        </w:rPr>
      </w:pPr>
      <w:r w:rsidRPr="009F6803">
        <w:rPr>
          <w:rFonts w:ascii="Arial" w:hAnsi="Arial" w:cs="Arial"/>
          <w:b/>
        </w:rPr>
        <w:t>Předmět koupě a kupní cena</w:t>
      </w:r>
    </w:p>
    <w:p w:rsidR="007F1405" w:rsidRPr="009F6803" w:rsidRDefault="007F1405" w:rsidP="007F1405">
      <w:pPr>
        <w:widowControl w:val="0"/>
        <w:tabs>
          <w:tab w:val="left" w:pos="284"/>
        </w:tabs>
        <w:ind w:left="284"/>
        <w:rPr>
          <w:rFonts w:ascii="Arial" w:hAnsi="Arial" w:cs="Arial"/>
          <w:b/>
          <w:sz w:val="10"/>
          <w:szCs w:val="10"/>
        </w:rPr>
      </w:pPr>
    </w:p>
    <w:p w:rsidR="00614D79" w:rsidRPr="009F6803" w:rsidRDefault="009028DF" w:rsidP="000F7AC0">
      <w:pPr>
        <w:pStyle w:val="Odstavecseseznamem"/>
        <w:numPr>
          <w:ilvl w:val="0"/>
          <w:numId w:val="24"/>
        </w:numPr>
        <w:ind w:left="284"/>
        <w:jc w:val="both"/>
        <w:rPr>
          <w:rFonts w:ascii="Arial" w:hAnsi="Arial" w:cs="Arial"/>
          <w:b/>
        </w:rPr>
      </w:pPr>
      <w:r w:rsidRPr="009F6803">
        <w:rPr>
          <w:rFonts w:ascii="Arial" w:hAnsi="Arial" w:cs="Arial"/>
          <w:bCs/>
        </w:rPr>
        <w:t>Prodávající se zavazuje prodat kupujícímu stroj (předmět koupě):</w:t>
      </w:r>
      <w:r w:rsidR="00CB492E" w:rsidRPr="009F6803">
        <w:rPr>
          <w:rFonts w:ascii="Arial" w:hAnsi="Arial" w:cs="Arial"/>
          <w:bCs/>
        </w:rPr>
        <w:t xml:space="preserve"> </w:t>
      </w:r>
    </w:p>
    <w:p w:rsidR="00CB492E" w:rsidRPr="009F6803" w:rsidRDefault="00CB492E" w:rsidP="00CB492E">
      <w:pPr>
        <w:pStyle w:val="Odstavecseseznamem"/>
        <w:numPr>
          <w:ilvl w:val="0"/>
          <w:numId w:val="37"/>
        </w:numPr>
        <w:jc w:val="both"/>
        <w:rPr>
          <w:rFonts w:ascii="Arial" w:hAnsi="Arial" w:cs="Arial"/>
          <w:b/>
        </w:rPr>
      </w:pPr>
      <w:r w:rsidRPr="009F6803">
        <w:rPr>
          <w:rFonts w:ascii="Arial" w:hAnsi="Arial" w:cs="Arial"/>
          <w:b/>
          <w:bCs/>
        </w:rPr>
        <w:t xml:space="preserve"> </w:t>
      </w:r>
      <w:proofErr w:type="spellStart"/>
      <w:r w:rsidR="001D5D3B" w:rsidRPr="009F6803">
        <w:rPr>
          <w:rFonts w:ascii="Arial" w:hAnsi="Arial" w:cs="Arial"/>
          <w:b/>
          <w:bCs/>
        </w:rPr>
        <w:t>Rider</w:t>
      </w:r>
      <w:proofErr w:type="spellEnd"/>
      <w:r w:rsidR="001D5D3B" w:rsidRPr="009F6803">
        <w:rPr>
          <w:rFonts w:ascii="Arial" w:hAnsi="Arial" w:cs="Arial"/>
          <w:b/>
          <w:bCs/>
        </w:rPr>
        <w:t xml:space="preserve"> 4x4  + žací ústrojí</w:t>
      </w:r>
      <w:r w:rsidR="00BC50E1" w:rsidRPr="009F6803">
        <w:rPr>
          <w:rFonts w:ascii="Arial" w:hAnsi="Arial" w:cs="Arial"/>
          <w:b/>
          <w:bCs/>
        </w:rPr>
        <w:t>,</w:t>
      </w:r>
    </w:p>
    <w:p w:rsidR="009028DF" w:rsidRPr="009F6803" w:rsidRDefault="009028DF" w:rsidP="000F7AC0">
      <w:pPr>
        <w:pStyle w:val="Zkladntext"/>
        <w:widowControl w:val="0"/>
        <w:tabs>
          <w:tab w:val="clear" w:pos="2268"/>
          <w:tab w:val="left" w:pos="567"/>
        </w:tabs>
        <w:ind w:left="284"/>
        <w:rPr>
          <w:rFonts w:ascii="Arial" w:eastAsia="Lucida Sans Unicode" w:hAnsi="Arial" w:cs="Arial"/>
          <w:kern w:val="1"/>
          <w:sz w:val="20"/>
        </w:rPr>
      </w:pPr>
      <w:r w:rsidRPr="009F6803">
        <w:rPr>
          <w:rFonts w:ascii="Arial" w:hAnsi="Arial" w:cs="Arial"/>
          <w:b/>
          <w:sz w:val="20"/>
        </w:rPr>
        <w:t xml:space="preserve">v </w:t>
      </w:r>
      <w:r w:rsidR="00F50BF9" w:rsidRPr="009F6803">
        <w:rPr>
          <w:rFonts w:ascii="Arial" w:hAnsi="Arial" w:cs="Arial"/>
          <w:b/>
          <w:sz w:val="20"/>
        </w:rPr>
        <w:t>celkové ceně</w:t>
      </w:r>
      <w:r w:rsidR="00CB492E" w:rsidRPr="009F6803">
        <w:rPr>
          <w:rFonts w:ascii="Arial" w:hAnsi="Arial" w:cs="Arial"/>
          <w:b/>
          <w:sz w:val="20"/>
        </w:rPr>
        <w:t xml:space="preserve"> ………………</w:t>
      </w:r>
      <w:r w:rsidRPr="009F6803">
        <w:rPr>
          <w:rFonts w:ascii="Arial" w:hAnsi="Arial" w:cs="Arial"/>
          <w:b/>
          <w:sz w:val="20"/>
        </w:rPr>
        <w:t>,- Kč bez DPH,</w:t>
      </w:r>
      <w:r w:rsidR="00A512EE" w:rsidRPr="009F6803">
        <w:rPr>
          <w:rFonts w:ascii="Arial" w:hAnsi="Arial" w:cs="Arial"/>
          <w:b/>
          <w:sz w:val="20"/>
        </w:rPr>
        <w:t xml:space="preserve"> tj. </w:t>
      </w:r>
      <w:r w:rsidR="00CB492E" w:rsidRPr="009F6803">
        <w:rPr>
          <w:rFonts w:ascii="Arial" w:hAnsi="Arial" w:cs="Arial"/>
          <w:b/>
          <w:sz w:val="20"/>
        </w:rPr>
        <w:t>……………</w:t>
      </w:r>
      <w:proofErr w:type="gramStart"/>
      <w:r w:rsidR="00CB492E" w:rsidRPr="009F6803">
        <w:rPr>
          <w:rFonts w:ascii="Arial" w:hAnsi="Arial" w:cs="Arial"/>
          <w:b/>
          <w:sz w:val="20"/>
        </w:rPr>
        <w:t>…</w:t>
      </w:r>
      <w:r w:rsidR="00A512EE" w:rsidRPr="009F6803">
        <w:rPr>
          <w:rFonts w:ascii="Arial" w:hAnsi="Arial" w:cs="Arial"/>
          <w:b/>
          <w:sz w:val="20"/>
        </w:rPr>
        <w:t>,-Kč</w:t>
      </w:r>
      <w:proofErr w:type="gramEnd"/>
      <w:r w:rsidR="00A512EE" w:rsidRPr="009F6803">
        <w:rPr>
          <w:rFonts w:ascii="Arial" w:hAnsi="Arial" w:cs="Arial"/>
          <w:b/>
          <w:sz w:val="20"/>
        </w:rPr>
        <w:t xml:space="preserve"> vč. DPH,</w:t>
      </w:r>
      <w:r w:rsidRPr="009F6803">
        <w:rPr>
          <w:rFonts w:ascii="Arial" w:hAnsi="Arial" w:cs="Arial"/>
          <w:b/>
          <w:sz w:val="20"/>
        </w:rPr>
        <w:t xml:space="preserve"> </w:t>
      </w:r>
      <w:r w:rsidRPr="009F6803">
        <w:rPr>
          <w:rFonts w:ascii="Arial" w:hAnsi="Arial" w:cs="Arial"/>
          <w:sz w:val="20"/>
        </w:rPr>
        <w:t>dle cenové nabídky ze dne</w:t>
      </w:r>
      <w:r w:rsidR="00CB492E" w:rsidRPr="009F6803">
        <w:rPr>
          <w:rFonts w:ascii="Arial" w:hAnsi="Arial" w:cs="Arial"/>
          <w:sz w:val="20"/>
        </w:rPr>
        <w:t xml:space="preserve"> ………………. </w:t>
      </w:r>
      <w:r w:rsidRPr="009F6803">
        <w:rPr>
          <w:rFonts w:ascii="Arial" w:eastAsia="Lucida Sans Unicode" w:hAnsi="Arial" w:cs="Arial"/>
          <w:kern w:val="1"/>
          <w:sz w:val="20"/>
        </w:rPr>
        <w:t>Uvedená k</w:t>
      </w:r>
      <w:r w:rsidRPr="009F6803">
        <w:rPr>
          <w:rFonts w:ascii="Arial" w:hAnsi="Arial" w:cs="Arial"/>
          <w:sz w:val="20"/>
        </w:rPr>
        <w:t>upní cena zahrnuje náklady prodávajícího na dopravu do místa dodání.</w:t>
      </w:r>
    </w:p>
    <w:p w:rsidR="00CB492E" w:rsidRPr="009F6803" w:rsidRDefault="009028DF" w:rsidP="000F7AC0">
      <w:pPr>
        <w:pStyle w:val="Odstavecseseznamem"/>
        <w:numPr>
          <w:ilvl w:val="1"/>
          <w:numId w:val="30"/>
        </w:numPr>
        <w:tabs>
          <w:tab w:val="left" w:pos="284"/>
        </w:tabs>
        <w:ind w:left="284"/>
        <w:jc w:val="both"/>
        <w:rPr>
          <w:rFonts w:ascii="Arial" w:eastAsia="Lucida Sans Unicode" w:hAnsi="Arial" w:cs="Arial"/>
          <w:kern w:val="1"/>
        </w:rPr>
      </w:pPr>
      <w:r w:rsidRPr="009F6803">
        <w:rPr>
          <w:rFonts w:ascii="Arial" w:eastAsia="Lucida Sans Unicode" w:hAnsi="Arial" w:cs="Arial"/>
          <w:kern w:val="1"/>
        </w:rPr>
        <w:t xml:space="preserve">Kupní cena byla stanovena na základě výběrového řízení - veřejná zakázka malého rozsahu </w:t>
      </w:r>
      <w:r w:rsidR="00D42399" w:rsidRPr="009F6803">
        <w:rPr>
          <w:rFonts w:ascii="Arial" w:eastAsia="Lucida Sans Unicode" w:hAnsi="Arial" w:cs="Arial"/>
          <w:kern w:val="1"/>
        </w:rPr>
        <w:t>(</w:t>
      </w:r>
      <w:r w:rsidRPr="009F6803">
        <w:rPr>
          <w:rFonts w:ascii="Arial" w:eastAsia="Lucida Sans Unicode" w:hAnsi="Arial" w:cs="Arial"/>
          <w:kern w:val="1"/>
        </w:rPr>
        <w:t>III. kategorie</w:t>
      </w:r>
      <w:r w:rsidR="00D42399" w:rsidRPr="009F6803">
        <w:rPr>
          <w:rFonts w:ascii="Arial" w:eastAsia="Lucida Sans Unicode" w:hAnsi="Arial" w:cs="Arial"/>
          <w:kern w:val="1"/>
        </w:rPr>
        <w:t>)</w:t>
      </w:r>
      <w:r w:rsidRPr="009F6803">
        <w:rPr>
          <w:rFonts w:ascii="Arial" w:eastAsia="Lucida Sans Unicode" w:hAnsi="Arial" w:cs="Arial"/>
          <w:kern w:val="1"/>
        </w:rPr>
        <w:t xml:space="preserve"> mimo režim zákona č. 137/2006Sb, jedná se o cenu konečnou a nepřekročitelnou vyjma případů, kdy dojde ke změně sazby DPH. </w:t>
      </w:r>
    </w:p>
    <w:p w:rsidR="000F7AC0" w:rsidRPr="009F6803" w:rsidRDefault="009028DF" w:rsidP="000F7AC0">
      <w:pPr>
        <w:pStyle w:val="Odstavecseseznamem"/>
        <w:numPr>
          <w:ilvl w:val="1"/>
          <w:numId w:val="30"/>
        </w:numPr>
        <w:tabs>
          <w:tab w:val="left" w:pos="284"/>
        </w:tabs>
        <w:ind w:left="284"/>
        <w:jc w:val="both"/>
        <w:rPr>
          <w:rFonts w:ascii="Arial" w:eastAsia="Lucida Sans Unicode" w:hAnsi="Arial" w:cs="Arial"/>
          <w:kern w:val="1"/>
        </w:rPr>
      </w:pPr>
      <w:r w:rsidRPr="009F6803">
        <w:rPr>
          <w:rFonts w:ascii="Arial" w:eastAsia="Lucida Sans Unicode" w:hAnsi="Arial" w:cs="Arial"/>
          <w:kern w:val="1"/>
        </w:rPr>
        <w:t xml:space="preserve">Prodávající prohlašuje, že </w:t>
      </w:r>
      <w:r w:rsidR="00D42399" w:rsidRPr="009F6803">
        <w:rPr>
          <w:rFonts w:ascii="Arial" w:eastAsia="Lucida Sans Unicode" w:hAnsi="Arial" w:cs="Arial"/>
          <w:kern w:val="1"/>
        </w:rPr>
        <w:t>stroj</w:t>
      </w:r>
      <w:r w:rsidRPr="009F6803">
        <w:rPr>
          <w:rFonts w:ascii="Arial" w:eastAsia="Lucida Sans Unicode" w:hAnsi="Arial" w:cs="Arial"/>
          <w:kern w:val="1"/>
        </w:rPr>
        <w:t xml:space="preserve"> m</w:t>
      </w:r>
      <w:r w:rsidR="00BC50E1" w:rsidRPr="009F6803">
        <w:rPr>
          <w:rFonts w:ascii="Arial" w:eastAsia="Lucida Sans Unicode" w:hAnsi="Arial" w:cs="Arial"/>
          <w:kern w:val="1"/>
        </w:rPr>
        <w:t>á</w:t>
      </w:r>
      <w:r w:rsidRPr="009F6803">
        <w:rPr>
          <w:rFonts w:ascii="Arial" w:eastAsia="Lucida Sans Unicode" w:hAnsi="Arial" w:cs="Arial"/>
          <w:kern w:val="1"/>
        </w:rPr>
        <w:t xml:space="preserve"> charakteristik</w:t>
      </w:r>
      <w:r w:rsidR="00BC50E1" w:rsidRPr="009F6803">
        <w:rPr>
          <w:rFonts w:ascii="Arial" w:eastAsia="Lucida Sans Unicode" w:hAnsi="Arial" w:cs="Arial"/>
          <w:kern w:val="1"/>
        </w:rPr>
        <w:t>u</w:t>
      </w:r>
      <w:r w:rsidRPr="009F6803">
        <w:rPr>
          <w:rFonts w:ascii="Arial" w:eastAsia="Lucida Sans Unicode" w:hAnsi="Arial" w:cs="Arial"/>
          <w:kern w:val="1"/>
        </w:rPr>
        <w:t xml:space="preserve"> v souladu s příslušnou normou a </w:t>
      </w:r>
      <w:r w:rsidRPr="009F6803">
        <w:rPr>
          <w:rFonts w:ascii="Arial" w:hAnsi="Arial" w:cs="Arial"/>
        </w:rPr>
        <w:t>jsou způsobilé pro použití k obvyklému účelu</w:t>
      </w:r>
      <w:r w:rsidR="002D06DA" w:rsidRPr="009F6803">
        <w:rPr>
          <w:rFonts w:ascii="Arial" w:hAnsi="Arial" w:cs="Arial"/>
        </w:rPr>
        <w:t>. Stroj je v provedení CE.</w:t>
      </w:r>
      <w:r w:rsidRPr="009F6803">
        <w:rPr>
          <w:rFonts w:ascii="Arial" w:eastAsia="Lucida Sans Unicode" w:hAnsi="Arial" w:cs="Arial"/>
          <w:kern w:val="1"/>
        </w:rPr>
        <w:t xml:space="preserve"> </w:t>
      </w:r>
    </w:p>
    <w:p w:rsidR="000F7AC0" w:rsidRPr="009F6803" w:rsidRDefault="009028DF" w:rsidP="000F7AC0">
      <w:pPr>
        <w:pStyle w:val="Odstavecseseznamem"/>
        <w:widowControl w:val="0"/>
        <w:numPr>
          <w:ilvl w:val="1"/>
          <w:numId w:val="30"/>
        </w:numPr>
        <w:tabs>
          <w:tab w:val="left" w:pos="284"/>
        </w:tabs>
        <w:ind w:left="284"/>
        <w:jc w:val="both"/>
        <w:rPr>
          <w:rFonts w:ascii="Arial" w:eastAsia="Lucida Sans Unicode" w:hAnsi="Arial" w:cs="Arial"/>
          <w:kern w:val="1"/>
        </w:rPr>
      </w:pPr>
      <w:r w:rsidRPr="009F6803">
        <w:rPr>
          <w:rFonts w:ascii="Arial" w:hAnsi="Arial" w:cs="Arial"/>
          <w:bCs/>
        </w:rPr>
        <w:t>Kupující se zavazuje zaplatit kupní cenu prodávajícímu formou bezhotovostního převodu na jeho účet, na základě faktur</w:t>
      </w:r>
      <w:r w:rsidR="00AC6056" w:rsidRPr="009F6803">
        <w:rPr>
          <w:rFonts w:ascii="Arial" w:hAnsi="Arial" w:cs="Arial"/>
          <w:bCs/>
        </w:rPr>
        <w:t>y</w:t>
      </w:r>
      <w:r w:rsidRPr="009F6803">
        <w:rPr>
          <w:rFonts w:ascii="Arial" w:hAnsi="Arial" w:cs="Arial"/>
          <w:bCs/>
        </w:rPr>
        <w:t xml:space="preserve"> vystaven</w:t>
      </w:r>
      <w:r w:rsidR="00AC6056" w:rsidRPr="009F6803">
        <w:rPr>
          <w:rFonts w:ascii="Arial" w:hAnsi="Arial" w:cs="Arial"/>
          <w:bCs/>
        </w:rPr>
        <w:t>é</w:t>
      </w:r>
      <w:r w:rsidRPr="009F6803">
        <w:rPr>
          <w:rFonts w:ascii="Arial" w:hAnsi="Arial" w:cs="Arial"/>
          <w:bCs/>
        </w:rPr>
        <w:t xml:space="preserve"> prodávajícím p</w:t>
      </w:r>
      <w:r w:rsidRPr="009F6803">
        <w:rPr>
          <w:rFonts w:ascii="Arial" w:hAnsi="Arial" w:cs="Arial"/>
        </w:rPr>
        <w:t xml:space="preserve">o dodání </w:t>
      </w:r>
      <w:r w:rsidR="00D42399" w:rsidRPr="009F6803">
        <w:rPr>
          <w:rFonts w:ascii="Arial" w:hAnsi="Arial" w:cs="Arial"/>
        </w:rPr>
        <w:t>stroje</w:t>
      </w:r>
      <w:r w:rsidRPr="009F6803">
        <w:rPr>
          <w:rFonts w:ascii="Arial" w:hAnsi="Arial" w:cs="Arial"/>
        </w:rPr>
        <w:t xml:space="preserve">. </w:t>
      </w:r>
      <w:r w:rsidRPr="009F6803">
        <w:rPr>
          <w:rFonts w:ascii="Arial" w:eastAsia="Lucida Sans Unicode" w:hAnsi="Arial" w:cs="Arial"/>
          <w:kern w:val="1"/>
        </w:rPr>
        <w:t>Splatnost faktury nebude méně než 14 dnů od doručení faktury</w:t>
      </w:r>
      <w:r w:rsidRPr="009F6803">
        <w:rPr>
          <w:rFonts w:ascii="Arial" w:hAnsi="Arial" w:cs="Arial"/>
        </w:rPr>
        <w:t>.</w:t>
      </w:r>
      <w:r w:rsidRPr="009F6803">
        <w:rPr>
          <w:rFonts w:ascii="Arial" w:eastAsia="Lucida Sans Unicode" w:hAnsi="Arial" w:cs="Arial"/>
          <w:kern w:val="1"/>
        </w:rPr>
        <w:t xml:space="preserve"> Přílohou faktur je předávací protokol podepsaný kupujícím. </w:t>
      </w:r>
    </w:p>
    <w:p w:rsidR="009028DF" w:rsidRPr="009F6803" w:rsidRDefault="009028DF" w:rsidP="000F7AC0">
      <w:pPr>
        <w:pStyle w:val="Odstavecseseznamem"/>
        <w:widowControl w:val="0"/>
        <w:numPr>
          <w:ilvl w:val="1"/>
          <w:numId w:val="30"/>
        </w:numPr>
        <w:tabs>
          <w:tab w:val="left" w:pos="284"/>
        </w:tabs>
        <w:ind w:left="284"/>
        <w:jc w:val="both"/>
        <w:rPr>
          <w:rFonts w:ascii="Arial" w:eastAsia="Lucida Sans Unicode" w:hAnsi="Arial" w:cs="Arial"/>
          <w:kern w:val="1"/>
        </w:rPr>
      </w:pPr>
      <w:r w:rsidRPr="009F6803">
        <w:rPr>
          <w:rFonts w:ascii="Arial" w:eastAsia="Lucida Sans Unicode" w:hAnsi="Arial" w:cs="Arial"/>
          <w:kern w:val="1"/>
        </w:rPr>
        <w:t xml:space="preserve">Kupní cena se považuje za uhrazenou odesláním z účtu kupujícího. </w:t>
      </w:r>
    </w:p>
    <w:p w:rsidR="00D42399" w:rsidRPr="009F6803" w:rsidRDefault="00D42399" w:rsidP="000F7AC0">
      <w:pPr>
        <w:pStyle w:val="Zkladntext"/>
        <w:widowControl w:val="0"/>
        <w:tabs>
          <w:tab w:val="clear" w:pos="2268"/>
          <w:tab w:val="left" w:pos="284"/>
        </w:tabs>
        <w:ind w:left="284"/>
        <w:rPr>
          <w:rFonts w:ascii="Arial" w:eastAsia="Lucida Sans Unicode" w:hAnsi="Arial" w:cs="Arial"/>
          <w:kern w:val="1"/>
          <w:sz w:val="20"/>
        </w:rPr>
      </w:pPr>
    </w:p>
    <w:p w:rsidR="009C1501" w:rsidRPr="009F6803" w:rsidRDefault="009C1501" w:rsidP="00D42399">
      <w:pPr>
        <w:widowControl w:val="0"/>
        <w:tabs>
          <w:tab w:val="left" w:pos="0"/>
        </w:tabs>
        <w:jc w:val="center"/>
        <w:rPr>
          <w:rFonts w:ascii="Arial" w:hAnsi="Arial" w:cs="Arial"/>
          <w:b/>
        </w:rPr>
      </w:pPr>
    </w:p>
    <w:p w:rsidR="00D42399" w:rsidRPr="009F6803" w:rsidRDefault="00D42399" w:rsidP="00D42399">
      <w:pPr>
        <w:widowControl w:val="0"/>
        <w:tabs>
          <w:tab w:val="left" w:pos="0"/>
        </w:tabs>
        <w:jc w:val="center"/>
        <w:rPr>
          <w:rFonts w:ascii="Arial" w:hAnsi="Arial" w:cs="Arial"/>
          <w:b/>
        </w:rPr>
      </w:pPr>
      <w:r w:rsidRPr="009F6803">
        <w:rPr>
          <w:rFonts w:ascii="Arial" w:hAnsi="Arial" w:cs="Arial"/>
          <w:b/>
        </w:rPr>
        <w:t>IV.</w:t>
      </w:r>
    </w:p>
    <w:p w:rsidR="00D42399" w:rsidRPr="009F6803" w:rsidRDefault="00D42399" w:rsidP="00D42399">
      <w:pPr>
        <w:widowControl w:val="0"/>
        <w:jc w:val="center"/>
        <w:rPr>
          <w:rFonts w:ascii="Arial" w:hAnsi="Arial" w:cs="Arial"/>
          <w:b/>
          <w:bCs/>
        </w:rPr>
      </w:pPr>
      <w:r w:rsidRPr="009F6803">
        <w:rPr>
          <w:rFonts w:ascii="Arial" w:hAnsi="Arial" w:cs="Arial"/>
          <w:b/>
          <w:bCs/>
        </w:rPr>
        <w:t>Dodání a převzetí, kontrola</w:t>
      </w:r>
    </w:p>
    <w:p w:rsidR="00D42399" w:rsidRPr="009F6803" w:rsidRDefault="00D42399" w:rsidP="00D42399">
      <w:pPr>
        <w:pStyle w:val="Zkladntext"/>
        <w:widowControl w:val="0"/>
        <w:tabs>
          <w:tab w:val="clear" w:pos="2268"/>
          <w:tab w:val="left" w:pos="284"/>
        </w:tabs>
        <w:ind w:left="420"/>
        <w:rPr>
          <w:rFonts w:ascii="Arial" w:eastAsia="Lucida Sans Unicode" w:hAnsi="Arial" w:cs="Arial"/>
          <w:kern w:val="1"/>
          <w:sz w:val="10"/>
          <w:szCs w:val="10"/>
        </w:rPr>
      </w:pPr>
    </w:p>
    <w:p w:rsidR="005F6265" w:rsidRPr="009F6803" w:rsidRDefault="00D42399" w:rsidP="00D42399">
      <w:pPr>
        <w:pStyle w:val="Zkladntext"/>
        <w:widowControl w:val="0"/>
        <w:numPr>
          <w:ilvl w:val="0"/>
          <w:numId w:val="31"/>
        </w:numPr>
        <w:tabs>
          <w:tab w:val="clear" w:pos="2268"/>
          <w:tab w:val="left" w:pos="284"/>
        </w:tabs>
        <w:ind w:left="284"/>
        <w:rPr>
          <w:rFonts w:ascii="Arial" w:eastAsia="Lucida Sans Unicode" w:hAnsi="Arial" w:cs="Arial"/>
          <w:kern w:val="1"/>
          <w:sz w:val="20"/>
        </w:rPr>
      </w:pPr>
      <w:r w:rsidRPr="009F6803">
        <w:rPr>
          <w:rFonts w:ascii="Arial" w:eastAsia="Lucida Sans Unicode" w:hAnsi="Arial" w:cs="Arial"/>
          <w:kern w:val="1"/>
          <w:sz w:val="20"/>
        </w:rPr>
        <w:t xml:space="preserve">Prodávající je povinen dodat stroj </w:t>
      </w:r>
      <w:r w:rsidR="002D06DA" w:rsidRPr="009F6803">
        <w:rPr>
          <w:rFonts w:ascii="Arial" w:hAnsi="Arial" w:cs="Arial"/>
          <w:bCs/>
          <w:sz w:val="20"/>
        </w:rPr>
        <w:t xml:space="preserve">do 14 dní od uzavření této smlouvy. </w:t>
      </w:r>
      <w:r w:rsidRPr="009F6803">
        <w:rPr>
          <w:rFonts w:ascii="Arial" w:hAnsi="Arial" w:cs="Arial"/>
          <w:bCs/>
          <w:sz w:val="20"/>
        </w:rPr>
        <w:t xml:space="preserve"> </w:t>
      </w:r>
    </w:p>
    <w:p w:rsidR="00D42399" w:rsidRPr="009F6803" w:rsidRDefault="002D06DA" w:rsidP="00D42399">
      <w:pPr>
        <w:pStyle w:val="Zkladntext"/>
        <w:widowControl w:val="0"/>
        <w:numPr>
          <w:ilvl w:val="0"/>
          <w:numId w:val="31"/>
        </w:numPr>
        <w:tabs>
          <w:tab w:val="clear" w:pos="2268"/>
          <w:tab w:val="left" w:pos="284"/>
        </w:tabs>
        <w:ind w:left="284"/>
        <w:rPr>
          <w:rFonts w:ascii="Arial" w:eastAsia="Lucida Sans Unicode" w:hAnsi="Arial" w:cs="Arial"/>
          <w:kern w:val="1"/>
          <w:sz w:val="20"/>
        </w:rPr>
      </w:pPr>
      <w:r w:rsidRPr="009F6803">
        <w:rPr>
          <w:rFonts w:ascii="Arial" w:hAnsi="Arial" w:cs="Arial"/>
          <w:bCs/>
          <w:sz w:val="20"/>
        </w:rPr>
        <w:t xml:space="preserve">Místem plnění </w:t>
      </w:r>
      <w:r w:rsidR="00D42399" w:rsidRPr="009F6803">
        <w:rPr>
          <w:rFonts w:ascii="Arial" w:hAnsi="Arial" w:cs="Arial"/>
          <w:bCs/>
          <w:sz w:val="20"/>
        </w:rPr>
        <w:t xml:space="preserve">je: </w:t>
      </w:r>
      <w:proofErr w:type="spellStart"/>
      <w:r w:rsidR="00D42399" w:rsidRPr="009F6803">
        <w:rPr>
          <w:rFonts w:ascii="Arial" w:hAnsi="Arial" w:cs="Arial"/>
          <w:bCs/>
          <w:sz w:val="20"/>
        </w:rPr>
        <w:t>MěÚ</w:t>
      </w:r>
      <w:proofErr w:type="spellEnd"/>
      <w:r w:rsidR="00D42399" w:rsidRPr="009F6803">
        <w:rPr>
          <w:rFonts w:ascii="Arial" w:hAnsi="Arial" w:cs="Arial"/>
          <w:bCs/>
          <w:sz w:val="20"/>
        </w:rPr>
        <w:t xml:space="preserve"> Zubří, U Domoviny 234, 756 54, Zubří</w:t>
      </w:r>
    </w:p>
    <w:p w:rsidR="00D42399" w:rsidRPr="009F6803" w:rsidRDefault="00D42399" w:rsidP="00D42399">
      <w:pPr>
        <w:pStyle w:val="Zkladntext"/>
        <w:widowControl w:val="0"/>
        <w:numPr>
          <w:ilvl w:val="0"/>
          <w:numId w:val="31"/>
        </w:numPr>
        <w:tabs>
          <w:tab w:val="clear" w:pos="2268"/>
          <w:tab w:val="left" w:pos="284"/>
        </w:tabs>
        <w:ind w:left="284"/>
        <w:rPr>
          <w:rFonts w:ascii="Arial" w:eastAsia="Lucida Sans Unicode" w:hAnsi="Arial" w:cs="Arial"/>
          <w:kern w:val="1"/>
          <w:sz w:val="20"/>
        </w:rPr>
      </w:pPr>
      <w:r w:rsidRPr="009F6803">
        <w:rPr>
          <w:rFonts w:ascii="Arial" w:eastAsia="Lucida Sans Unicode" w:hAnsi="Arial" w:cs="Arial"/>
          <w:kern w:val="1"/>
          <w:sz w:val="20"/>
        </w:rPr>
        <w:t>O předání a převzetí stroje strany pořídí předávací protokol, který podepíší. Bez předávacího protokolu a předání dokladů dle této smlouvy není předáno řádně a včas.</w:t>
      </w:r>
    </w:p>
    <w:p w:rsidR="00A46A84" w:rsidRPr="009F6803" w:rsidRDefault="00D42399" w:rsidP="00A46A84">
      <w:pPr>
        <w:widowControl w:val="0"/>
        <w:numPr>
          <w:ilvl w:val="0"/>
          <w:numId w:val="31"/>
        </w:numPr>
        <w:tabs>
          <w:tab w:val="left" w:pos="284"/>
        </w:tabs>
        <w:ind w:left="284"/>
        <w:jc w:val="both"/>
        <w:rPr>
          <w:rFonts w:ascii="Arial" w:hAnsi="Arial" w:cs="Arial"/>
        </w:rPr>
      </w:pPr>
      <w:r w:rsidRPr="009F6803">
        <w:rPr>
          <w:rFonts w:ascii="Arial" w:hAnsi="Arial" w:cs="Arial"/>
        </w:rPr>
        <w:t>Dodá-li prodávající stroj před určenou dobou, je kupující oprávněn je převzít nebo je odmítnout.</w:t>
      </w:r>
    </w:p>
    <w:p w:rsidR="00BC50E1" w:rsidRPr="009F6803" w:rsidRDefault="002D06DA" w:rsidP="00A46A84">
      <w:pPr>
        <w:widowControl w:val="0"/>
        <w:numPr>
          <w:ilvl w:val="0"/>
          <w:numId w:val="31"/>
        </w:numPr>
        <w:tabs>
          <w:tab w:val="left" w:pos="284"/>
        </w:tabs>
        <w:ind w:left="284"/>
        <w:jc w:val="both"/>
        <w:rPr>
          <w:rFonts w:ascii="Arial" w:hAnsi="Arial" w:cs="Arial"/>
        </w:rPr>
      </w:pPr>
      <w:r w:rsidRPr="009F6803">
        <w:rPr>
          <w:rFonts w:ascii="Arial" w:hAnsi="Arial" w:cs="Arial"/>
        </w:rPr>
        <w:t>Stroj</w:t>
      </w:r>
      <w:r w:rsidR="00BC50E1" w:rsidRPr="009F6803">
        <w:rPr>
          <w:rFonts w:ascii="Arial" w:hAnsi="Arial" w:cs="Arial"/>
        </w:rPr>
        <w:t xml:space="preserve"> dodaný řádně a včas dle této smlouvou je kupující povinen převzít a převzetí prodávajícímu potvrdit.</w:t>
      </w:r>
    </w:p>
    <w:p w:rsidR="002D06DA" w:rsidRPr="009F6803" w:rsidRDefault="002D06DA" w:rsidP="00BC50E1">
      <w:pPr>
        <w:widowControl w:val="0"/>
        <w:tabs>
          <w:tab w:val="left" w:pos="0"/>
          <w:tab w:val="left" w:pos="284"/>
        </w:tabs>
        <w:ind w:left="-360"/>
        <w:jc w:val="center"/>
        <w:rPr>
          <w:rFonts w:ascii="Arial" w:hAnsi="Arial" w:cs="Arial"/>
          <w:b/>
        </w:rPr>
      </w:pPr>
    </w:p>
    <w:p w:rsidR="00D42399" w:rsidRPr="009F6803" w:rsidRDefault="00D42399" w:rsidP="00BC50E1">
      <w:pPr>
        <w:widowControl w:val="0"/>
        <w:tabs>
          <w:tab w:val="left" w:pos="0"/>
          <w:tab w:val="left" w:pos="284"/>
        </w:tabs>
        <w:ind w:left="-360"/>
        <w:jc w:val="center"/>
        <w:rPr>
          <w:rFonts w:ascii="Arial" w:hAnsi="Arial" w:cs="Arial"/>
          <w:b/>
        </w:rPr>
      </w:pPr>
      <w:r w:rsidRPr="009F6803">
        <w:rPr>
          <w:rFonts w:ascii="Arial" w:hAnsi="Arial" w:cs="Arial"/>
          <w:b/>
        </w:rPr>
        <w:t>V.</w:t>
      </w:r>
    </w:p>
    <w:p w:rsidR="00D42399" w:rsidRPr="009F6803" w:rsidRDefault="00D42399" w:rsidP="00D42399">
      <w:pPr>
        <w:widowControl w:val="0"/>
        <w:tabs>
          <w:tab w:val="left" w:pos="0"/>
        </w:tabs>
        <w:jc w:val="center"/>
        <w:rPr>
          <w:rFonts w:ascii="Arial" w:hAnsi="Arial" w:cs="Arial"/>
          <w:b/>
        </w:rPr>
      </w:pPr>
      <w:r w:rsidRPr="009F6803">
        <w:rPr>
          <w:rFonts w:ascii="Arial" w:hAnsi="Arial" w:cs="Arial"/>
          <w:b/>
        </w:rPr>
        <w:t>Vlastnické právo k věci, odpovědnost za vady</w:t>
      </w:r>
    </w:p>
    <w:p w:rsidR="00D42399" w:rsidRPr="009F6803" w:rsidRDefault="00D42399" w:rsidP="00D42399">
      <w:pPr>
        <w:pStyle w:val="Zkladntext"/>
        <w:widowControl w:val="0"/>
        <w:tabs>
          <w:tab w:val="clear" w:pos="2268"/>
          <w:tab w:val="left" w:pos="284"/>
        </w:tabs>
        <w:ind w:left="420" w:hanging="360"/>
        <w:rPr>
          <w:rFonts w:ascii="Arial" w:eastAsia="Lucida Sans Unicode" w:hAnsi="Arial" w:cs="Arial"/>
          <w:b/>
          <w:kern w:val="1"/>
          <w:sz w:val="10"/>
          <w:szCs w:val="10"/>
        </w:rPr>
      </w:pPr>
    </w:p>
    <w:p w:rsidR="00D42399" w:rsidRPr="009F6803" w:rsidRDefault="00D42399" w:rsidP="00D42399">
      <w:pPr>
        <w:pStyle w:val="Odstavecseseznamem"/>
        <w:widowControl w:val="0"/>
        <w:numPr>
          <w:ilvl w:val="0"/>
          <w:numId w:val="32"/>
        </w:numPr>
        <w:ind w:left="284"/>
        <w:jc w:val="both"/>
        <w:rPr>
          <w:rFonts w:ascii="Arial" w:hAnsi="Arial" w:cs="Arial"/>
          <w:b/>
          <w:bCs/>
        </w:rPr>
      </w:pPr>
      <w:r w:rsidRPr="009F6803">
        <w:rPr>
          <w:rFonts w:ascii="Arial" w:hAnsi="Arial" w:cs="Arial"/>
          <w:bCs/>
        </w:rPr>
        <w:t>Vlastnické práv</w:t>
      </w:r>
      <w:r w:rsidR="002D06DA" w:rsidRPr="009F6803">
        <w:rPr>
          <w:rFonts w:ascii="Arial" w:hAnsi="Arial" w:cs="Arial"/>
          <w:bCs/>
        </w:rPr>
        <w:t>o k předmětu koupě přechází na k</w:t>
      </w:r>
      <w:r w:rsidRPr="009F6803">
        <w:rPr>
          <w:rFonts w:ascii="Arial" w:hAnsi="Arial" w:cs="Arial"/>
          <w:bCs/>
        </w:rPr>
        <w:t xml:space="preserve">upujícího okamžikem </w:t>
      </w:r>
      <w:r w:rsidRPr="009F6803">
        <w:rPr>
          <w:rFonts w:ascii="Arial" w:eastAsia="Lucida Sans Unicode" w:hAnsi="Arial" w:cs="Arial"/>
          <w:kern w:val="1"/>
        </w:rPr>
        <w:t xml:space="preserve">převzetí stroje na místě </w:t>
      </w:r>
      <w:r w:rsidR="002D06DA" w:rsidRPr="009F6803">
        <w:rPr>
          <w:rFonts w:ascii="Arial" w:eastAsia="Lucida Sans Unicode" w:hAnsi="Arial" w:cs="Arial"/>
          <w:kern w:val="1"/>
        </w:rPr>
        <w:t>plnění</w:t>
      </w:r>
      <w:r w:rsidRPr="009F6803">
        <w:rPr>
          <w:rFonts w:ascii="Arial" w:hAnsi="Arial" w:cs="Arial"/>
          <w:bCs/>
        </w:rPr>
        <w:t>.</w:t>
      </w:r>
    </w:p>
    <w:p w:rsidR="00D42399" w:rsidRPr="009F6803" w:rsidRDefault="00D42399" w:rsidP="00D42399">
      <w:pPr>
        <w:pStyle w:val="Odstavecseseznamem"/>
        <w:widowControl w:val="0"/>
        <w:numPr>
          <w:ilvl w:val="0"/>
          <w:numId w:val="32"/>
        </w:numPr>
        <w:ind w:left="284"/>
        <w:jc w:val="both"/>
        <w:rPr>
          <w:rFonts w:ascii="Arial" w:hAnsi="Arial" w:cs="Arial"/>
          <w:b/>
          <w:bCs/>
        </w:rPr>
      </w:pPr>
      <w:r w:rsidRPr="009F6803">
        <w:rPr>
          <w:rFonts w:ascii="Arial" w:hAnsi="Arial" w:cs="Arial"/>
        </w:rPr>
        <w:t>K přechodu nebezpečí škody na předmětu koupě dojde okamžikem jeho převzetí ze strany kupujícího.</w:t>
      </w:r>
    </w:p>
    <w:p w:rsidR="00D42399" w:rsidRPr="009F6803" w:rsidRDefault="00D42399" w:rsidP="00D42399">
      <w:pPr>
        <w:pStyle w:val="Odstavecseseznamem"/>
        <w:widowControl w:val="0"/>
        <w:numPr>
          <w:ilvl w:val="0"/>
          <w:numId w:val="32"/>
        </w:numPr>
        <w:ind w:left="284"/>
        <w:jc w:val="both"/>
        <w:rPr>
          <w:rFonts w:ascii="Arial" w:hAnsi="Arial" w:cs="Arial"/>
          <w:b/>
          <w:bCs/>
        </w:rPr>
      </w:pPr>
      <w:r w:rsidRPr="009F6803">
        <w:rPr>
          <w:rFonts w:ascii="Arial" w:hAnsi="Arial" w:cs="Arial"/>
        </w:rPr>
        <w:t>Prodávající odevzdá kupujícímu předmět koupě v ujednaném množství a jakosti. Není</w:t>
      </w:r>
      <w:r w:rsidR="002D06DA" w:rsidRPr="009F6803">
        <w:rPr>
          <w:rFonts w:ascii="Arial" w:hAnsi="Arial" w:cs="Arial"/>
        </w:rPr>
        <w:t>-</w:t>
      </w:r>
      <w:r w:rsidRPr="009F6803">
        <w:rPr>
          <w:rFonts w:ascii="Arial" w:hAnsi="Arial" w:cs="Arial"/>
        </w:rPr>
        <w:t>li jakost ujednána, plní prodávající v jakosti dle účelu z této smlouvy, jinak pro účel obvyklý.</w:t>
      </w:r>
    </w:p>
    <w:p w:rsidR="00A46A84" w:rsidRPr="009F6803" w:rsidRDefault="00A46A84" w:rsidP="00D42399">
      <w:pPr>
        <w:pStyle w:val="Odstavecseseznamem"/>
        <w:widowControl w:val="0"/>
        <w:numPr>
          <w:ilvl w:val="0"/>
          <w:numId w:val="32"/>
        </w:numPr>
        <w:ind w:left="284"/>
        <w:jc w:val="both"/>
        <w:rPr>
          <w:rFonts w:ascii="Arial" w:hAnsi="Arial" w:cs="Arial"/>
          <w:b/>
          <w:bCs/>
        </w:rPr>
      </w:pPr>
      <w:r w:rsidRPr="009F6803">
        <w:rPr>
          <w:rFonts w:ascii="Arial" w:hAnsi="Arial" w:cs="Arial"/>
        </w:rPr>
        <w:t xml:space="preserve">Záruční doba na </w:t>
      </w:r>
      <w:r w:rsidR="00BC50E1" w:rsidRPr="009F6803">
        <w:rPr>
          <w:rFonts w:ascii="Arial" w:hAnsi="Arial" w:cs="Arial"/>
        </w:rPr>
        <w:t>stroj</w:t>
      </w:r>
      <w:r w:rsidRPr="009F6803">
        <w:rPr>
          <w:rFonts w:ascii="Arial" w:hAnsi="Arial" w:cs="Arial"/>
        </w:rPr>
        <w:t xml:space="preserve"> je stanovena na </w:t>
      </w:r>
      <w:r w:rsidR="001D5D3B" w:rsidRPr="009F6803">
        <w:rPr>
          <w:rFonts w:ascii="Arial" w:hAnsi="Arial" w:cs="Arial"/>
        </w:rPr>
        <w:t>36</w:t>
      </w:r>
      <w:r w:rsidRPr="009F6803">
        <w:rPr>
          <w:rFonts w:ascii="Arial" w:hAnsi="Arial" w:cs="Arial"/>
        </w:rPr>
        <w:t xml:space="preserve"> měsíců od převzetí </w:t>
      </w:r>
      <w:r w:rsidR="005F6265" w:rsidRPr="009F6803">
        <w:rPr>
          <w:rFonts w:ascii="Arial" w:hAnsi="Arial" w:cs="Arial"/>
        </w:rPr>
        <w:t xml:space="preserve">stroje </w:t>
      </w:r>
      <w:r w:rsidRPr="009F6803">
        <w:rPr>
          <w:rFonts w:ascii="Arial" w:hAnsi="Arial" w:cs="Arial"/>
        </w:rPr>
        <w:t>kupujícím.</w:t>
      </w:r>
    </w:p>
    <w:p w:rsidR="00DE17E6" w:rsidRPr="009F6803" w:rsidRDefault="00D42399" w:rsidP="00DE17E6">
      <w:pPr>
        <w:pStyle w:val="Odstavecseseznamem"/>
        <w:widowControl w:val="0"/>
        <w:numPr>
          <w:ilvl w:val="0"/>
          <w:numId w:val="32"/>
        </w:numPr>
        <w:tabs>
          <w:tab w:val="left" w:pos="284"/>
        </w:tabs>
        <w:ind w:left="284"/>
        <w:jc w:val="both"/>
        <w:rPr>
          <w:rFonts w:ascii="Arial" w:eastAsia="Lucida Sans Unicode" w:hAnsi="Arial" w:cs="Arial"/>
          <w:kern w:val="1"/>
        </w:rPr>
      </w:pPr>
      <w:r w:rsidRPr="009F6803">
        <w:rPr>
          <w:rFonts w:ascii="Arial" w:hAnsi="Arial" w:cs="Arial"/>
        </w:rPr>
        <w:t>V případě, že budou kupujícím po převzetí předmětu koupě na něm zjištěny vady (není dodán ve sjednaném množství a jakosti), má kupující právo uplatnit vůči prodávajícímu nároky dle § 2099 až 2117 občanského zákoníku, např. na dodání nového bez vady nebo dodání chybějícího, na přiměřenou slevu z kupní ceny. Kupující sdělí prodávajícímu při oznámení vady, nebo bez zbytečného odkladu po oznámení vady svůj nárok z vadného plnění.</w:t>
      </w:r>
    </w:p>
    <w:p w:rsidR="00DE17E6" w:rsidRPr="009F6803" w:rsidRDefault="00DE17E6" w:rsidP="00DE17E6">
      <w:pPr>
        <w:pStyle w:val="Odstavecseseznamem"/>
        <w:widowControl w:val="0"/>
        <w:numPr>
          <w:ilvl w:val="0"/>
          <w:numId w:val="32"/>
        </w:numPr>
        <w:tabs>
          <w:tab w:val="left" w:pos="284"/>
        </w:tabs>
        <w:ind w:left="284"/>
        <w:jc w:val="both"/>
        <w:rPr>
          <w:rFonts w:ascii="Arial" w:eastAsia="Lucida Sans Unicode" w:hAnsi="Arial" w:cs="Arial"/>
          <w:kern w:val="1"/>
        </w:rPr>
      </w:pPr>
      <w:r w:rsidRPr="009F6803">
        <w:rPr>
          <w:rFonts w:ascii="Arial" w:hAnsi="Arial" w:cs="Arial"/>
        </w:rPr>
        <w:t>Prodávající prohlašuje, že adresa autorizovaného servisu pro odstranění garančních i negarančních vad je: ……………………………… V případě, že dojde k přemístění autorizovaného servisu na místo, které bude vzdálenější od sídla kupujícího, má kupující právo požadovat náhradu nákladů za přistavení stroje do autorizovaného servisu (zejména spotřebu PHM), příp. je povinen si prodávající daný stroj vyzvednout v sídle kupujícího a po provedeném servisu je vrátit zpět.</w:t>
      </w:r>
    </w:p>
    <w:p w:rsidR="00DE17E6" w:rsidRPr="009F6803" w:rsidRDefault="00DE17E6" w:rsidP="00DE17E6">
      <w:pPr>
        <w:pStyle w:val="Odstavecseseznamem"/>
        <w:widowControl w:val="0"/>
        <w:numPr>
          <w:ilvl w:val="0"/>
          <w:numId w:val="32"/>
        </w:numPr>
        <w:tabs>
          <w:tab w:val="left" w:pos="284"/>
        </w:tabs>
        <w:ind w:left="284"/>
        <w:jc w:val="both"/>
        <w:rPr>
          <w:rFonts w:ascii="Arial" w:eastAsia="Lucida Sans Unicode" w:hAnsi="Arial" w:cs="Arial"/>
          <w:kern w:val="1"/>
        </w:rPr>
      </w:pPr>
      <w:r w:rsidRPr="009F6803">
        <w:rPr>
          <w:rFonts w:ascii="Arial" w:hAnsi="Arial" w:cs="Arial"/>
        </w:rPr>
        <w:t xml:space="preserve">Prodávající se zavazuje nastoupit na odstranění vady do 2 pracovních dnů od obdržení reklamace a následně provést opravu do 5 pracovních dní. V případě, že reklamovaná vada nelze odstranit ve stanoveném termínu opravou, vymění prodávající vadný kus za nový. Pokud kterýkoliv z termínů uvedených v tomto odstavci prodávající nesplní, má právo kupující nechat vadu odstranit třetí osobou na náklady prodávajícího a požadovat smluvní pokutu dle čl. VI, odst. 3 </w:t>
      </w:r>
      <w:proofErr w:type="gramStart"/>
      <w:r w:rsidRPr="009F6803">
        <w:rPr>
          <w:rFonts w:ascii="Arial" w:hAnsi="Arial" w:cs="Arial"/>
        </w:rPr>
        <w:t>této</w:t>
      </w:r>
      <w:proofErr w:type="gramEnd"/>
      <w:r w:rsidRPr="009F6803">
        <w:rPr>
          <w:rFonts w:ascii="Arial" w:hAnsi="Arial" w:cs="Arial"/>
        </w:rPr>
        <w:t xml:space="preserve"> smlouvy.  </w:t>
      </w:r>
    </w:p>
    <w:p w:rsidR="00DE17E6" w:rsidRPr="009F6803" w:rsidRDefault="00DE17E6" w:rsidP="00DE17E6">
      <w:pPr>
        <w:widowControl w:val="0"/>
        <w:tabs>
          <w:tab w:val="left" w:pos="284"/>
        </w:tabs>
        <w:ind w:left="-76"/>
        <w:jc w:val="both"/>
        <w:rPr>
          <w:rFonts w:ascii="Arial" w:eastAsia="Lucida Sans Unicode" w:hAnsi="Arial" w:cs="Arial"/>
          <w:kern w:val="1"/>
        </w:rPr>
      </w:pPr>
    </w:p>
    <w:p w:rsidR="002D06DA" w:rsidRPr="009F6803" w:rsidRDefault="002D06DA" w:rsidP="000F7AC0">
      <w:pPr>
        <w:widowControl w:val="0"/>
        <w:jc w:val="center"/>
        <w:rPr>
          <w:rFonts w:ascii="Arial" w:hAnsi="Arial" w:cs="Arial"/>
          <w:b/>
          <w:bCs/>
        </w:rPr>
      </w:pPr>
    </w:p>
    <w:p w:rsidR="000F7AC0" w:rsidRPr="009F6803" w:rsidRDefault="000F7AC0" w:rsidP="000F7AC0">
      <w:pPr>
        <w:widowControl w:val="0"/>
        <w:jc w:val="center"/>
        <w:rPr>
          <w:rFonts w:ascii="Arial" w:hAnsi="Arial" w:cs="Arial"/>
          <w:b/>
          <w:bCs/>
        </w:rPr>
      </w:pPr>
      <w:r w:rsidRPr="009F6803">
        <w:rPr>
          <w:rFonts w:ascii="Arial" w:hAnsi="Arial" w:cs="Arial"/>
          <w:b/>
          <w:bCs/>
        </w:rPr>
        <w:t>VI.</w:t>
      </w:r>
    </w:p>
    <w:p w:rsidR="000F7AC0" w:rsidRPr="009F6803" w:rsidRDefault="000F7AC0" w:rsidP="000F7AC0">
      <w:pPr>
        <w:widowControl w:val="0"/>
        <w:jc w:val="center"/>
        <w:rPr>
          <w:rFonts w:ascii="Arial" w:hAnsi="Arial" w:cs="Arial"/>
          <w:b/>
          <w:bCs/>
        </w:rPr>
      </w:pPr>
      <w:r w:rsidRPr="009F6803">
        <w:rPr>
          <w:rFonts w:ascii="Arial" w:hAnsi="Arial" w:cs="Arial"/>
          <w:b/>
          <w:bCs/>
        </w:rPr>
        <w:t>Ostatní ujednání</w:t>
      </w:r>
    </w:p>
    <w:p w:rsidR="000F7AC0" w:rsidRPr="009F6803" w:rsidRDefault="000F7AC0" w:rsidP="000F7AC0">
      <w:pPr>
        <w:widowControl w:val="0"/>
        <w:jc w:val="center"/>
        <w:rPr>
          <w:rFonts w:ascii="Arial" w:hAnsi="Arial" w:cs="Arial"/>
          <w:b/>
          <w:bCs/>
          <w:sz w:val="10"/>
          <w:szCs w:val="10"/>
        </w:rPr>
      </w:pPr>
    </w:p>
    <w:p w:rsidR="000F7AC0" w:rsidRPr="009F6803" w:rsidRDefault="000F7AC0" w:rsidP="000F7AC0">
      <w:pPr>
        <w:widowControl w:val="0"/>
        <w:numPr>
          <w:ilvl w:val="0"/>
          <w:numId w:val="34"/>
        </w:numPr>
        <w:ind w:left="284"/>
        <w:jc w:val="both"/>
        <w:rPr>
          <w:rFonts w:ascii="Arial" w:eastAsia="Lucida Sans Unicode" w:hAnsi="Arial" w:cs="Arial"/>
          <w:kern w:val="1"/>
        </w:rPr>
      </w:pPr>
      <w:r w:rsidRPr="009F6803">
        <w:rPr>
          <w:rFonts w:ascii="Arial" w:hAnsi="Arial" w:cs="Arial"/>
        </w:rPr>
        <w:t xml:space="preserve">Prodávající prohlašuje, že předmět koupě a prodeje není zatížen právem třetích osob, že nemá žádné právní vady. </w:t>
      </w:r>
    </w:p>
    <w:p w:rsidR="00DE17E6" w:rsidRPr="009F6803" w:rsidRDefault="000F7AC0" w:rsidP="00DE17E6">
      <w:pPr>
        <w:widowControl w:val="0"/>
        <w:numPr>
          <w:ilvl w:val="0"/>
          <w:numId w:val="34"/>
        </w:numPr>
        <w:tabs>
          <w:tab w:val="left" w:pos="0"/>
        </w:tabs>
        <w:ind w:left="284"/>
        <w:jc w:val="both"/>
        <w:rPr>
          <w:rFonts w:eastAsia="Lucida Sans Unicode" w:cs="Arial"/>
          <w:b/>
          <w:kern w:val="1"/>
        </w:rPr>
      </w:pPr>
      <w:r w:rsidRPr="009F6803">
        <w:rPr>
          <w:rFonts w:ascii="Arial" w:eastAsia="Lucida Sans Unicode" w:hAnsi="Arial" w:cs="Arial"/>
          <w:kern w:val="1"/>
        </w:rPr>
        <w:t>Pokud prodávající nedodá předmět koupě řádně a včas, zavazuje se zaplatit kupujícímu smluvní pokutu ve výši 0,05% z kupní ceny za každý den prodlení. Smluvní pokuta je splatná v den, kdy vznikla povinnost k její úhradě.</w:t>
      </w:r>
    </w:p>
    <w:p w:rsidR="00DE17E6" w:rsidRPr="009F6803" w:rsidRDefault="00DE17E6" w:rsidP="00DE17E6">
      <w:pPr>
        <w:widowControl w:val="0"/>
        <w:numPr>
          <w:ilvl w:val="0"/>
          <w:numId w:val="34"/>
        </w:numPr>
        <w:tabs>
          <w:tab w:val="left" w:pos="0"/>
        </w:tabs>
        <w:ind w:left="284"/>
        <w:jc w:val="both"/>
        <w:rPr>
          <w:rFonts w:ascii="Arial" w:eastAsia="Lucida Sans Unicode" w:hAnsi="Arial" w:cs="Arial"/>
          <w:b/>
          <w:kern w:val="1"/>
        </w:rPr>
      </w:pPr>
      <w:r w:rsidRPr="009F6803">
        <w:rPr>
          <w:rFonts w:ascii="Arial" w:hAnsi="Arial" w:cs="Arial"/>
        </w:rPr>
        <w:t>Při nedodržení termínu pro odstranění vad předmětu smlouvy, má právo kupující uplatnit smluvní pokutu ve výši 1.000,- Kč za vadu a každý i započatý den prodlení.</w:t>
      </w:r>
    </w:p>
    <w:p w:rsidR="00DE17E6" w:rsidRPr="009F6803" w:rsidRDefault="00DE17E6" w:rsidP="00DE17E6">
      <w:pPr>
        <w:widowControl w:val="0"/>
        <w:numPr>
          <w:ilvl w:val="0"/>
          <w:numId w:val="34"/>
        </w:numPr>
        <w:tabs>
          <w:tab w:val="left" w:pos="0"/>
        </w:tabs>
        <w:ind w:left="284"/>
        <w:jc w:val="both"/>
        <w:rPr>
          <w:rFonts w:eastAsia="Lucida Sans Unicode" w:cs="Arial"/>
          <w:b/>
          <w:kern w:val="1"/>
        </w:rPr>
      </w:pPr>
      <w:r w:rsidRPr="009F6803">
        <w:rPr>
          <w:rFonts w:ascii="Arial" w:eastAsia="Lucida Sans Unicode" w:hAnsi="Arial" w:cs="Arial"/>
          <w:kern w:val="1"/>
        </w:rPr>
        <w:t>Smluvní pokuta se do úhrady náhrady škody nezapočítávají.</w:t>
      </w:r>
    </w:p>
    <w:p w:rsidR="00DE17E6" w:rsidRPr="009F6803" w:rsidRDefault="00DE17E6" w:rsidP="000F7AC0">
      <w:pPr>
        <w:pStyle w:val="Zkladntext"/>
        <w:widowControl w:val="0"/>
        <w:tabs>
          <w:tab w:val="left" w:pos="0"/>
        </w:tabs>
        <w:jc w:val="center"/>
        <w:rPr>
          <w:rFonts w:ascii="Arial" w:eastAsia="Lucida Sans Unicode" w:hAnsi="Arial" w:cs="Arial"/>
          <w:b/>
          <w:kern w:val="1"/>
          <w:sz w:val="20"/>
        </w:rPr>
      </w:pPr>
    </w:p>
    <w:p w:rsidR="000F7AC0" w:rsidRPr="009F6803" w:rsidRDefault="000F7AC0" w:rsidP="000F7AC0">
      <w:pPr>
        <w:pStyle w:val="Zkladntext"/>
        <w:widowControl w:val="0"/>
        <w:tabs>
          <w:tab w:val="left" w:pos="0"/>
        </w:tabs>
        <w:jc w:val="center"/>
        <w:rPr>
          <w:rFonts w:ascii="Arial" w:eastAsia="Lucida Sans Unicode" w:hAnsi="Arial" w:cs="Arial"/>
          <w:b/>
          <w:kern w:val="1"/>
          <w:sz w:val="20"/>
        </w:rPr>
      </w:pPr>
      <w:r w:rsidRPr="009F6803">
        <w:rPr>
          <w:rFonts w:ascii="Arial" w:eastAsia="Lucida Sans Unicode" w:hAnsi="Arial" w:cs="Arial"/>
          <w:b/>
          <w:kern w:val="1"/>
          <w:sz w:val="20"/>
        </w:rPr>
        <w:t xml:space="preserve">VII. </w:t>
      </w:r>
    </w:p>
    <w:p w:rsidR="000F7AC0" w:rsidRPr="009F6803" w:rsidRDefault="000F7AC0" w:rsidP="000F7AC0">
      <w:pPr>
        <w:pStyle w:val="Zkladntext"/>
        <w:widowControl w:val="0"/>
        <w:tabs>
          <w:tab w:val="left" w:pos="0"/>
        </w:tabs>
        <w:jc w:val="center"/>
        <w:rPr>
          <w:rFonts w:ascii="Arial" w:eastAsia="Lucida Sans Unicode" w:hAnsi="Arial" w:cs="Arial"/>
          <w:b/>
          <w:kern w:val="1"/>
          <w:sz w:val="20"/>
        </w:rPr>
      </w:pPr>
      <w:r w:rsidRPr="009F6803">
        <w:rPr>
          <w:rFonts w:ascii="Arial" w:eastAsia="Lucida Sans Unicode" w:hAnsi="Arial" w:cs="Arial"/>
          <w:b/>
          <w:kern w:val="1"/>
          <w:sz w:val="20"/>
        </w:rPr>
        <w:t>Závěrečná ustanovení</w:t>
      </w:r>
    </w:p>
    <w:p w:rsidR="000F7AC0" w:rsidRPr="009F6803" w:rsidRDefault="000F7AC0" w:rsidP="000F7AC0">
      <w:pPr>
        <w:pStyle w:val="Zkladntext"/>
        <w:widowControl w:val="0"/>
        <w:tabs>
          <w:tab w:val="left" w:pos="0"/>
        </w:tabs>
        <w:jc w:val="center"/>
        <w:rPr>
          <w:rFonts w:ascii="Arial" w:eastAsia="Lucida Sans Unicode" w:hAnsi="Arial" w:cs="Arial"/>
          <w:b/>
          <w:kern w:val="1"/>
          <w:sz w:val="10"/>
          <w:szCs w:val="10"/>
        </w:rPr>
      </w:pPr>
    </w:p>
    <w:p w:rsidR="000F7AC0" w:rsidRPr="009F6803" w:rsidRDefault="000F7AC0" w:rsidP="000F7AC0">
      <w:pPr>
        <w:pStyle w:val="Nzev"/>
        <w:widowControl w:val="0"/>
        <w:numPr>
          <w:ilvl w:val="0"/>
          <w:numId w:val="35"/>
        </w:numPr>
        <w:pBdr>
          <w:bottom w:val="none" w:sz="0" w:space="0" w:color="auto"/>
        </w:pBdr>
        <w:ind w:left="284"/>
        <w:jc w:val="both"/>
        <w:rPr>
          <w:rFonts w:ascii="Arial" w:hAnsi="Arial" w:cs="Arial"/>
          <w:b w:val="0"/>
          <w:bCs/>
          <w:sz w:val="20"/>
        </w:rPr>
      </w:pPr>
      <w:r w:rsidRPr="009F6803">
        <w:rPr>
          <w:rFonts w:ascii="Arial" w:hAnsi="Arial" w:cs="Arial"/>
          <w:b w:val="0"/>
          <w:bCs/>
          <w:sz w:val="20"/>
        </w:rPr>
        <w:t>Tato smlouva nabývá platnosti a účinnosti dnem podpisu oběma smluvními stranami.</w:t>
      </w:r>
    </w:p>
    <w:p w:rsidR="000F7AC0" w:rsidRPr="009F6803" w:rsidRDefault="000F7AC0" w:rsidP="000F7AC0">
      <w:pPr>
        <w:pStyle w:val="Zkladntext"/>
        <w:widowControl w:val="0"/>
        <w:numPr>
          <w:ilvl w:val="0"/>
          <w:numId w:val="35"/>
        </w:numPr>
        <w:tabs>
          <w:tab w:val="clear" w:pos="2268"/>
        </w:tabs>
        <w:suppressAutoHyphens/>
        <w:ind w:left="284"/>
        <w:rPr>
          <w:rFonts w:ascii="Arial" w:eastAsia="Lucida Sans Unicode" w:hAnsi="Arial" w:cs="Arial"/>
          <w:kern w:val="1"/>
          <w:sz w:val="20"/>
        </w:rPr>
      </w:pPr>
      <w:r w:rsidRPr="009F6803">
        <w:rPr>
          <w:rFonts w:ascii="Arial" w:eastAsia="Lucida Sans Unicode" w:hAnsi="Arial" w:cs="Arial"/>
          <w:kern w:val="1"/>
          <w:sz w:val="20"/>
        </w:rPr>
        <w:t>Součástí této smlouvy jsou podmínky a specifikace práv a povinností stanovené v dokumentaci příslušného výběrového řízení. V případě rozporu ujednání v této smlouvě s podmínkami výzvy, dokumentace, s obchodními podmínkami kupujícího, mají přednost podmínky v této smlouvě.</w:t>
      </w:r>
    </w:p>
    <w:p w:rsidR="000F7AC0" w:rsidRPr="009F6803" w:rsidRDefault="000F7AC0" w:rsidP="000F7AC0">
      <w:pPr>
        <w:pStyle w:val="Zkladntext"/>
        <w:widowControl w:val="0"/>
        <w:ind w:left="284"/>
        <w:rPr>
          <w:rFonts w:ascii="Arial" w:eastAsia="Lucida Sans Unicode" w:hAnsi="Arial" w:cs="Arial"/>
          <w:b/>
          <w:kern w:val="1"/>
          <w:sz w:val="20"/>
        </w:rPr>
      </w:pPr>
      <w:r w:rsidRPr="009F6803">
        <w:rPr>
          <w:rFonts w:ascii="Arial" w:eastAsia="Lucida Sans Unicode" w:hAnsi="Arial" w:cs="Arial"/>
          <w:b/>
          <w:kern w:val="1"/>
          <w:sz w:val="20"/>
        </w:rPr>
        <w:t>Prodávající podpisem této smlouvy prohlašuje, že se seznámil s dokumentací veřejné zakázky, prověřil místní podmínky plnění, seznámil se s předmětem plnění a zahrnul všechny podmínky dodávky do kompletní kalkulace ceny.</w:t>
      </w:r>
    </w:p>
    <w:p w:rsidR="000F7AC0" w:rsidRPr="009F6803" w:rsidRDefault="000F7AC0" w:rsidP="000F7AC0">
      <w:pPr>
        <w:pStyle w:val="Zkladntext"/>
        <w:widowControl w:val="0"/>
        <w:numPr>
          <w:ilvl w:val="0"/>
          <w:numId w:val="35"/>
        </w:numPr>
        <w:tabs>
          <w:tab w:val="clear" w:pos="2268"/>
        </w:tabs>
        <w:suppressAutoHyphens/>
        <w:ind w:left="284"/>
        <w:rPr>
          <w:rFonts w:ascii="Arial" w:eastAsia="Lucida Sans Unicode" w:hAnsi="Arial" w:cs="Arial"/>
          <w:b/>
          <w:kern w:val="1"/>
          <w:sz w:val="20"/>
        </w:rPr>
      </w:pPr>
      <w:r w:rsidRPr="009F6803">
        <w:rPr>
          <w:rFonts w:ascii="Arial" w:hAnsi="Arial" w:cs="Arial"/>
          <w:bCs/>
          <w:sz w:val="20"/>
        </w:rPr>
        <w:t>Práva a povinnosti vyplývající z této Smlouvy nelze bez předchozího souhlasu druhé smluvní strany převést na třetí osobu.</w:t>
      </w:r>
    </w:p>
    <w:p w:rsidR="000F7AC0" w:rsidRPr="009F6803" w:rsidRDefault="000F7AC0" w:rsidP="000F7AC0">
      <w:pPr>
        <w:pStyle w:val="Zkladntext"/>
        <w:widowControl w:val="0"/>
        <w:numPr>
          <w:ilvl w:val="0"/>
          <w:numId w:val="35"/>
        </w:numPr>
        <w:tabs>
          <w:tab w:val="clear" w:pos="2268"/>
        </w:tabs>
        <w:suppressAutoHyphens/>
        <w:ind w:left="284"/>
        <w:rPr>
          <w:rFonts w:ascii="Arial" w:eastAsia="Lucida Sans Unicode" w:hAnsi="Arial" w:cs="Arial"/>
          <w:kern w:val="1"/>
          <w:sz w:val="20"/>
        </w:rPr>
      </w:pPr>
      <w:r w:rsidRPr="009F6803">
        <w:rPr>
          <w:rFonts w:ascii="Arial" w:hAnsi="Arial" w:cs="Arial"/>
          <w:sz w:val="20"/>
        </w:rPr>
        <w:t>Práva a povinnosti neupravené touto smlouvou se řídí zákonem č. 89/2012Sb., občanským zákoníkem</w:t>
      </w:r>
      <w:r w:rsidR="00417925" w:rsidRPr="009F6803">
        <w:rPr>
          <w:rFonts w:ascii="Arial" w:hAnsi="Arial" w:cs="Arial"/>
          <w:sz w:val="20"/>
        </w:rPr>
        <w:t>,</w:t>
      </w:r>
      <w:r w:rsidRPr="009F6803">
        <w:rPr>
          <w:rFonts w:ascii="Arial" w:hAnsi="Arial" w:cs="Arial"/>
          <w:sz w:val="20"/>
        </w:rPr>
        <w:t xml:space="preserve"> předpisy</w:t>
      </w:r>
      <w:r w:rsidR="00950A2B" w:rsidRPr="009F6803">
        <w:rPr>
          <w:rFonts w:ascii="Arial" w:hAnsi="Arial" w:cs="Arial"/>
          <w:sz w:val="20"/>
        </w:rPr>
        <w:t>,</w:t>
      </w:r>
      <w:r w:rsidRPr="009F6803">
        <w:rPr>
          <w:rFonts w:ascii="Arial" w:hAnsi="Arial" w:cs="Arial"/>
          <w:sz w:val="20"/>
        </w:rPr>
        <w:t xml:space="preserve"> souvisejícími</w:t>
      </w:r>
      <w:r w:rsidR="00A46A84" w:rsidRPr="009F6803">
        <w:rPr>
          <w:rFonts w:ascii="Arial" w:hAnsi="Arial" w:cs="Arial"/>
          <w:sz w:val="20"/>
        </w:rPr>
        <w:t xml:space="preserve"> a Vnitřním předpisem č.</w:t>
      </w:r>
      <w:r w:rsidR="007E4154" w:rsidRPr="009F6803">
        <w:rPr>
          <w:rFonts w:ascii="Arial" w:hAnsi="Arial" w:cs="Arial"/>
          <w:sz w:val="20"/>
        </w:rPr>
        <w:t>00</w:t>
      </w:r>
      <w:r w:rsidR="00BC50E1" w:rsidRPr="009F6803">
        <w:rPr>
          <w:rFonts w:ascii="Arial" w:hAnsi="Arial" w:cs="Arial"/>
          <w:sz w:val="20"/>
        </w:rPr>
        <w:t>1</w:t>
      </w:r>
      <w:r w:rsidR="007E4154" w:rsidRPr="009F6803">
        <w:rPr>
          <w:rFonts w:ascii="Arial" w:hAnsi="Arial" w:cs="Arial"/>
          <w:sz w:val="20"/>
        </w:rPr>
        <w:t xml:space="preserve">/2014 „Obchodní podmínky </w:t>
      </w:r>
      <w:r w:rsidR="00366A9E" w:rsidRPr="009F6803">
        <w:rPr>
          <w:rFonts w:ascii="Arial" w:hAnsi="Arial" w:cs="Arial"/>
          <w:sz w:val="20"/>
        </w:rPr>
        <w:t xml:space="preserve">města Zubří pro dodávky zboží, pro poskytování služeb, pro stavební práce </w:t>
      </w:r>
      <w:r w:rsidR="00BC50E1" w:rsidRPr="009F6803">
        <w:rPr>
          <w:rFonts w:ascii="Arial" w:hAnsi="Arial" w:cs="Arial"/>
          <w:sz w:val="20"/>
        </w:rPr>
        <w:t>do</w:t>
      </w:r>
      <w:r w:rsidR="00366A9E" w:rsidRPr="009F6803">
        <w:rPr>
          <w:rFonts w:ascii="Arial" w:hAnsi="Arial" w:cs="Arial"/>
          <w:sz w:val="20"/>
        </w:rPr>
        <w:t xml:space="preserve"> 500 000,</w:t>
      </w:r>
      <w:r w:rsidR="00417925" w:rsidRPr="009F6803">
        <w:rPr>
          <w:rFonts w:ascii="Arial" w:hAnsi="Arial" w:cs="Arial"/>
          <w:sz w:val="20"/>
        </w:rPr>
        <w:t>- Kč bez DPH“.</w:t>
      </w:r>
    </w:p>
    <w:p w:rsidR="000F7AC0" w:rsidRPr="009F6803" w:rsidRDefault="000F7AC0" w:rsidP="000F7AC0">
      <w:pPr>
        <w:pStyle w:val="Zkladntext"/>
        <w:widowControl w:val="0"/>
        <w:numPr>
          <w:ilvl w:val="0"/>
          <w:numId w:val="35"/>
        </w:numPr>
        <w:tabs>
          <w:tab w:val="clear" w:pos="2268"/>
        </w:tabs>
        <w:suppressAutoHyphens/>
        <w:ind w:left="284"/>
        <w:rPr>
          <w:rFonts w:ascii="Arial" w:eastAsia="Lucida Sans Unicode" w:hAnsi="Arial" w:cs="Arial"/>
          <w:kern w:val="1"/>
          <w:sz w:val="20"/>
        </w:rPr>
      </w:pPr>
      <w:r w:rsidRPr="009F6803">
        <w:rPr>
          <w:rFonts w:ascii="Arial" w:hAnsi="Arial" w:cs="Arial"/>
          <w:sz w:val="20"/>
        </w:rPr>
        <w:t>Změny a doplňky této smlouvy je možné činit pouze po dohodě smluvních stran formou písemných dodatků.</w:t>
      </w:r>
    </w:p>
    <w:p w:rsidR="000F7AC0" w:rsidRPr="009F6803" w:rsidRDefault="000F7AC0" w:rsidP="000F7AC0">
      <w:pPr>
        <w:pStyle w:val="Nzev"/>
        <w:widowControl w:val="0"/>
        <w:numPr>
          <w:ilvl w:val="0"/>
          <w:numId w:val="35"/>
        </w:numPr>
        <w:pBdr>
          <w:bottom w:val="none" w:sz="0" w:space="0" w:color="auto"/>
        </w:pBdr>
        <w:ind w:left="284"/>
        <w:jc w:val="both"/>
        <w:rPr>
          <w:rFonts w:ascii="Arial" w:hAnsi="Arial" w:cs="Arial"/>
          <w:b w:val="0"/>
          <w:bCs/>
          <w:sz w:val="20"/>
        </w:rPr>
      </w:pPr>
      <w:r w:rsidRPr="009F6803">
        <w:rPr>
          <w:rFonts w:ascii="Arial" w:hAnsi="Arial" w:cs="Arial"/>
          <w:b w:val="0"/>
          <w:bCs/>
          <w:sz w:val="20"/>
        </w:rPr>
        <w:t>Tato Smlouva je sepsána ve dvou vyhotoveních, přičemž každá ze smluvních stran obdrží jedno vyhotovení.</w:t>
      </w:r>
    </w:p>
    <w:p w:rsidR="000F7AC0" w:rsidRPr="009F6803" w:rsidRDefault="000F7AC0" w:rsidP="000F7AC0">
      <w:pPr>
        <w:pStyle w:val="Zkladntext"/>
        <w:widowControl w:val="0"/>
        <w:numPr>
          <w:ilvl w:val="0"/>
          <w:numId w:val="35"/>
        </w:numPr>
        <w:tabs>
          <w:tab w:val="clear" w:pos="2268"/>
        </w:tabs>
        <w:suppressAutoHyphens/>
        <w:ind w:left="284"/>
        <w:rPr>
          <w:rFonts w:ascii="Arial" w:eastAsia="Lucida Sans Unicode" w:hAnsi="Arial" w:cs="Arial"/>
          <w:kern w:val="1"/>
          <w:sz w:val="20"/>
        </w:rPr>
      </w:pPr>
      <w:r w:rsidRPr="009F6803">
        <w:rPr>
          <w:rFonts w:ascii="Arial" w:hAnsi="Arial" w:cs="Arial"/>
          <w:sz w:val="20"/>
        </w:rPr>
        <w:lastRenderedPageBreak/>
        <w:t>Smluvní strany prohlašují, že si tuto smlouvu před jejím podpisem přečetly, s jejím obsahem souhlasí, a na důkaz toho připojují své podpisy.</w:t>
      </w:r>
    </w:p>
    <w:p w:rsidR="000F7AC0" w:rsidRPr="009F6803" w:rsidRDefault="000F7AC0" w:rsidP="000F7AC0">
      <w:pPr>
        <w:pStyle w:val="Zkladntext"/>
        <w:widowControl w:val="0"/>
        <w:numPr>
          <w:ilvl w:val="0"/>
          <w:numId w:val="35"/>
        </w:numPr>
        <w:tabs>
          <w:tab w:val="clear" w:pos="2268"/>
        </w:tabs>
        <w:suppressAutoHyphens/>
        <w:ind w:left="284"/>
        <w:rPr>
          <w:rFonts w:ascii="Arial" w:eastAsia="Lucida Sans Unicode" w:hAnsi="Arial" w:cs="Arial"/>
          <w:b/>
          <w:kern w:val="1"/>
          <w:sz w:val="20"/>
        </w:rPr>
      </w:pPr>
      <w:r w:rsidRPr="009F6803">
        <w:rPr>
          <w:rFonts w:ascii="Arial" w:hAnsi="Arial" w:cs="Arial"/>
          <w:b/>
          <w:sz w:val="20"/>
        </w:rPr>
        <w:t>Tato smlouva je v souladu s vnitřním předpisem č. 024/2013 a usnesením RM 80/1224.</w:t>
      </w:r>
    </w:p>
    <w:p w:rsidR="002F612B" w:rsidRPr="009F6803" w:rsidRDefault="002F612B" w:rsidP="000F7AC0">
      <w:pPr>
        <w:pStyle w:val="Zkladntext"/>
        <w:widowControl w:val="0"/>
        <w:numPr>
          <w:ilvl w:val="0"/>
          <w:numId w:val="35"/>
        </w:numPr>
        <w:tabs>
          <w:tab w:val="clear" w:pos="2268"/>
        </w:tabs>
        <w:suppressAutoHyphens/>
        <w:ind w:left="284"/>
        <w:rPr>
          <w:rFonts w:ascii="Arial" w:eastAsia="Lucida Sans Unicode" w:hAnsi="Arial" w:cs="Arial"/>
          <w:kern w:val="1"/>
          <w:sz w:val="20"/>
        </w:rPr>
      </w:pPr>
      <w:r w:rsidRPr="009F6803">
        <w:rPr>
          <w:rFonts w:ascii="Arial" w:hAnsi="Arial" w:cs="Arial"/>
          <w:sz w:val="20"/>
        </w:rPr>
        <w:t>Tato smlouva je v souladu s usnesením Rady města Zubří – RM</w:t>
      </w:r>
      <w:r w:rsidR="009C1501" w:rsidRPr="009F6803">
        <w:rPr>
          <w:rFonts w:ascii="Arial" w:hAnsi="Arial" w:cs="Arial"/>
          <w:sz w:val="20"/>
        </w:rPr>
        <w:t>……………………………</w:t>
      </w:r>
      <w:proofErr w:type="gramStart"/>
      <w:r w:rsidR="009C1501" w:rsidRPr="009F6803">
        <w:rPr>
          <w:rFonts w:ascii="Arial" w:hAnsi="Arial" w:cs="Arial"/>
          <w:sz w:val="20"/>
        </w:rPr>
        <w:t>…..</w:t>
      </w:r>
      <w:r w:rsidRPr="009F6803">
        <w:rPr>
          <w:rFonts w:ascii="Arial" w:hAnsi="Arial" w:cs="Arial"/>
          <w:sz w:val="20"/>
        </w:rPr>
        <w:t>.</w:t>
      </w:r>
      <w:proofErr w:type="gramEnd"/>
    </w:p>
    <w:p w:rsidR="000F7AC0" w:rsidRPr="009F6803" w:rsidRDefault="000F7AC0" w:rsidP="000F7AC0">
      <w:pPr>
        <w:pStyle w:val="Zkladntext"/>
        <w:widowControl w:val="0"/>
        <w:numPr>
          <w:ilvl w:val="0"/>
          <w:numId w:val="35"/>
        </w:numPr>
        <w:tabs>
          <w:tab w:val="clear" w:pos="2268"/>
        </w:tabs>
        <w:suppressAutoHyphens/>
        <w:ind w:left="284"/>
        <w:rPr>
          <w:rFonts w:ascii="Arial" w:eastAsia="Lucida Sans Unicode" w:hAnsi="Arial" w:cs="Arial"/>
          <w:kern w:val="1"/>
          <w:sz w:val="20"/>
        </w:rPr>
      </w:pPr>
      <w:r w:rsidRPr="009F6803">
        <w:rPr>
          <w:rFonts w:ascii="Arial" w:hAnsi="Arial" w:cs="Arial"/>
          <w:bCs/>
          <w:sz w:val="20"/>
        </w:rPr>
        <w:t>Smluvní strany shodně prohlašují, že si tuto Smlouvu před jejím podpisem přečetly, s jejím obsahem souhlasí a na důkaz toho připojují své podpisy.</w:t>
      </w:r>
    </w:p>
    <w:p w:rsidR="000F7AC0" w:rsidRPr="009F6803" w:rsidRDefault="000F7AC0" w:rsidP="000F7AC0">
      <w:pPr>
        <w:pStyle w:val="Zkladntext"/>
        <w:widowControl w:val="0"/>
        <w:ind w:left="284"/>
        <w:rPr>
          <w:rFonts w:ascii="Arial" w:hAnsi="Arial" w:cs="Arial"/>
          <w:sz w:val="20"/>
        </w:rPr>
      </w:pPr>
    </w:p>
    <w:p w:rsidR="002D06DA" w:rsidRPr="009F6803" w:rsidRDefault="002D06DA" w:rsidP="000F7AC0">
      <w:pPr>
        <w:pStyle w:val="Zkladntext"/>
        <w:widowControl w:val="0"/>
        <w:ind w:left="284"/>
        <w:rPr>
          <w:rFonts w:ascii="Arial" w:hAnsi="Arial" w:cs="Arial"/>
          <w:sz w:val="20"/>
        </w:rPr>
      </w:pPr>
    </w:p>
    <w:p w:rsidR="002D06DA" w:rsidRPr="009F6803" w:rsidRDefault="002D06DA" w:rsidP="000F7AC0">
      <w:pPr>
        <w:pStyle w:val="Zkladntext"/>
        <w:widowControl w:val="0"/>
        <w:ind w:left="284"/>
        <w:rPr>
          <w:rFonts w:ascii="Arial" w:hAnsi="Arial" w:cs="Arial"/>
          <w:sz w:val="20"/>
        </w:rPr>
      </w:pPr>
    </w:p>
    <w:p w:rsidR="002D06DA" w:rsidRPr="009F6803" w:rsidRDefault="002D06DA" w:rsidP="002D06DA">
      <w:pPr>
        <w:pStyle w:val="Zkladntext"/>
        <w:widowControl w:val="0"/>
        <w:numPr>
          <w:ilvl w:val="0"/>
          <w:numId w:val="38"/>
        </w:numPr>
        <w:rPr>
          <w:rFonts w:ascii="Arial" w:hAnsi="Arial" w:cs="Arial"/>
          <w:sz w:val="20"/>
        </w:rPr>
      </w:pPr>
      <w:r w:rsidRPr="009F6803">
        <w:rPr>
          <w:rFonts w:ascii="Arial" w:hAnsi="Arial" w:cs="Arial"/>
          <w:sz w:val="20"/>
        </w:rPr>
        <w:t>Technická specifikace stroje</w:t>
      </w:r>
    </w:p>
    <w:p w:rsidR="002D06DA" w:rsidRPr="009F6803" w:rsidRDefault="002D06DA" w:rsidP="000F7AC0">
      <w:pPr>
        <w:pStyle w:val="Zkladntext"/>
        <w:widowControl w:val="0"/>
        <w:ind w:left="284"/>
        <w:rPr>
          <w:rFonts w:ascii="Arial" w:hAnsi="Arial" w:cs="Arial"/>
          <w:sz w:val="20"/>
        </w:rPr>
      </w:pPr>
    </w:p>
    <w:p w:rsidR="000F7AC0" w:rsidRPr="009F6803" w:rsidRDefault="000F7AC0" w:rsidP="000F7AC0">
      <w:pPr>
        <w:pStyle w:val="Zkladntext"/>
        <w:widowControl w:val="0"/>
        <w:ind w:left="284"/>
        <w:rPr>
          <w:rFonts w:ascii="Arial" w:hAnsi="Arial" w:cs="Arial"/>
          <w:sz w:val="20"/>
        </w:rPr>
      </w:pPr>
      <w:proofErr w:type="gramStart"/>
      <w:r w:rsidRPr="009F6803">
        <w:rPr>
          <w:rFonts w:ascii="Arial" w:hAnsi="Arial" w:cs="Arial"/>
          <w:sz w:val="20"/>
        </w:rPr>
        <w:t>V Zubří dne  _________________ 201</w:t>
      </w:r>
      <w:r w:rsidR="00BC50E1" w:rsidRPr="009F6803">
        <w:rPr>
          <w:rFonts w:ascii="Arial" w:hAnsi="Arial" w:cs="Arial"/>
          <w:sz w:val="20"/>
        </w:rPr>
        <w:t>5</w:t>
      </w:r>
      <w:proofErr w:type="gramEnd"/>
    </w:p>
    <w:p w:rsidR="000F7AC0" w:rsidRPr="009F6803" w:rsidRDefault="000F7AC0" w:rsidP="000F7AC0">
      <w:pPr>
        <w:pStyle w:val="Zkladntext"/>
        <w:widowControl w:val="0"/>
        <w:ind w:left="284"/>
        <w:rPr>
          <w:rFonts w:ascii="Arial" w:hAnsi="Arial" w:cs="Arial"/>
          <w:sz w:val="20"/>
        </w:rPr>
      </w:pPr>
    </w:p>
    <w:p w:rsidR="000F7AC0" w:rsidRPr="009F6803" w:rsidRDefault="000F7AC0" w:rsidP="000F7AC0">
      <w:pPr>
        <w:pStyle w:val="Zkladntext"/>
        <w:widowControl w:val="0"/>
        <w:ind w:left="284"/>
        <w:rPr>
          <w:rFonts w:ascii="Arial" w:hAnsi="Arial" w:cs="Arial"/>
          <w:sz w:val="20"/>
        </w:rPr>
      </w:pPr>
    </w:p>
    <w:p w:rsidR="000F7AC0" w:rsidRPr="009F6803" w:rsidRDefault="000F7AC0" w:rsidP="000F7AC0">
      <w:pPr>
        <w:pStyle w:val="Zkladntext"/>
        <w:widowControl w:val="0"/>
        <w:ind w:left="284"/>
        <w:rPr>
          <w:rFonts w:ascii="Arial" w:hAnsi="Arial" w:cs="Arial"/>
          <w:sz w:val="20"/>
        </w:rPr>
      </w:pPr>
    </w:p>
    <w:p w:rsidR="000F7AC0" w:rsidRPr="009F6803" w:rsidRDefault="000F7AC0" w:rsidP="000F7AC0">
      <w:pPr>
        <w:pStyle w:val="Zkladntext"/>
        <w:widowControl w:val="0"/>
        <w:ind w:left="284"/>
        <w:rPr>
          <w:rFonts w:ascii="Arial" w:hAnsi="Arial" w:cs="Arial"/>
          <w:sz w:val="20"/>
        </w:rPr>
      </w:pPr>
    </w:p>
    <w:tbl>
      <w:tblPr>
        <w:tblW w:w="0" w:type="auto"/>
        <w:tblInd w:w="284" w:type="dxa"/>
        <w:tblLook w:val="04A0" w:firstRow="1" w:lastRow="0" w:firstColumn="1" w:lastColumn="0" w:noHBand="0" w:noVBand="1"/>
      </w:tblPr>
      <w:tblGrid>
        <w:gridCol w:w="4672"/>
        <w:gridCol w:w="4672"/>
      </w:tblGrid>
      <w:tr w:rsidR="009F6803" w:rsidRPr="009F6803" w:rsidTr="009C1501">
        <w:tc>
          <w:tcPr>
            <w:tcW w:w="4672" w:type="dxa"/>
            <w:shd w:val="clear" w:color="auto" w:fill="auto"/>
            <w:hideMark/>
          </w:tcPr>
          <w:p w:rsidR="000F7AC0" w:rsidRPr="009F6803" w:rsidRDefault="000F7AC0" w:rsidP="000403BD">
            <w:pPr>
              <w:pStyle w:val="Zkladntext"/>
              <w:widowControl w:val="0"/>
              <w:jc w:val="center"/>
              <w:rPr>
                <w:rFonts w:ascii="Arial" w:hAnsi="Arial" w:cs="Arial"/>
                <w:sz w:val="20"/>
              </w:rPr>
            </w:pPr>
            <w:r w:rsidRPr="009F6803">
              <w:rPr>
                <w:rFonts w:ascii="Arial" w:hAnsi="Arial" w:cs="Arial"/>
                <w:sz w:val="20"/>
              </w:rPr>
              <w:t>…………………………………………….</w:t>
            </w:r>
          </w:p>
        </w:tc>
        <w:tc>
          <w:tcPr>
            <w:tcW w:w="4672" w:type="dxa"/>
            <w:shd w:val="clear" w:color="auto" w:fill="auto"/>
            <w:hideMark/>
          </w:tcPr>
          <w:p w:rsidR="000F7AC0" w:rsidRPr="009F6803" w:rsidRDefault="000F7AC0" w:rsidP="000403BD">
            <w:pPr>
              <w:pStyle w:val="Zkladntext"/>
              <w:widowControl w:val="0"/>
              <w:jc w:val="center"/>
              <w:rPr>
                <w:rFonts w:ascii="Arial" w:hAnsi="Arial" w:cs="Arial"/>
                <w:sz w:val="20"/>
              </w:rPr>
            </w:pPr>
            <w:r w:rsidRPr="009F6803">
              <w:rPr>
                <w:rFonts w:ascii="Arial" w:hAnsi="Arial" w:cs="Arial"/>
                <w:sz w:val="20"/>
              </w:rPr>
              <w:t>…………………………………………….</w:t>
            </w:r>
          </w:p>
        </w:tc>
      </w:tr>
      <w:tr w:rsidR="000F7AC0" w:rsidRPr="009F6803" w:rsidTr="009C1501">
        <w:tc>
          <w:tcPr>
            <w:tcW w:w="4672" w:type="dxa"/>
            <w:shd w:val="clear" w:color="auto" w:fill="auto"/>
            <w:hideMark/>
          </w:tcPr>
          <w:p w:rsidR="000F7AC0" w:rsidRPr="009F6803" w:rsidRDefault="002D06DA" w:rsidP="000403BD">
            <w:pPr>
              <w:pStyle w:val="Zkladntext"/>
              <w:widowControl w:val="0"/>
              <w:jc w:val="center"/>
              <w:rPr>
                <w:rFonts w:ascii="Arial" w:hAnsi="Arial" w:cs="Arial"/>
                <w:sz w:val="20"/>
              </w:rPr>
            </w:pPr>
            <w:r w:rsidRPr="009F6803">
              <w:rPr>
                <w:rFonts w:ascii="Arial" w:hAnsi="Arial" w:cs="Arial"/>
                <w:sz w:val="20"/>
              </w:rPr>
              <w:t>K</w:t>
            </w:r>
            <w:r w:rsidR="000F7AC0" w:rsidRPr="009F6803">
              <w:rPr>
                <w:rFonts w:ascii="Arial" w:hAnsi="Arial" w:cs="Arial"/>
                <w:sz w:val="20"/>
              </w:rPr>
              <w:t>upující</w:t>
            </w:r>
          </w:p>
        </w:tc>
        <w:tc>
          <w:tcPr>
            <w:tcW w:w="4672" w:type="dxa"/>
            <w:shd w:val="clear" w:color="auto" w:fill="auto"/>
            <w:hideMark/>
          </w:tcPr>
          <w:p w:rsidR="000F7AC0" w:rsidRPr="009F6803" w:rsidRDefault="000F7AC0" w:rsidP="000403BD">
            <w:pPr>
              <w:pStyle w:val="Zkladntext"/>
              <w:widowControl w:val="0"/>
              <w:jc w:val="center"/>
              <w:rPr>
                <w:rFonts w:ascii="Arial" w:hAnsi="Arial" w:cs="Arial"/>
                <w:sz w:val="20"/>
              </w:rPr>
            </w:pPr>
            <w:r w:rsidRPr="009F6803">
              <w:rPr>
                <w:rFonts w:ascii="Arial" w:hAnsi="Arial" w:cs="Arial"/>
                <w:sz w:val="20"/>
              </w:rPr>
              <w:t>prodávající</w:t>
            </w:r>
          </w:p>
        </w:tc>
      </w:tr>
    </w:tbl>
    <w:p w:rsidR="000F7AC0" w:rsidRPr="009F6803" w:rsidRDefault="000F7AC0" w:rsidP="009C1501">
      <w:pPr>
        <w:pStyle w:val="Zkladntext"/>
        <w:widowControl w:val="0"/>
        <w:ind w:left="284"/>
        <w:rPr>
          <w:rFonts w:ascii="Arial" w:hAnsi="Arial" w:cs="Arial"/>
          <w:sz w:val="20"/>
        </w:rPr>
      </w:pPr>
      <w:bookmarkStart w:id="0" w:name="_GoBack"/>
      <w:bookmarkEnd w:id="0"/>
    </w:p>
    <w:sectPr w:rsidR="000F7AC0" w:rsidRPr="009F6803" w:rsidSect="00BC50E1">
      <w:footerReference w:type="default" r:id="rId9"/>
      <w:pgSz w:w="11906" w:h="16838"/>
      <w:pgMar w:top="851" w:right="1247" w:bottom="567" w:left="1247" w:header="709" w:footer="2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61" w:rsidRDefault="00AE7C61" w:rsidP="009028DF">
      <w:r>
        <w:separator/>
      </w:r>
    </w:p>
  </w:endnote>
  <w:endnote w:type="continuationSeparator" w:id="0">
    <w:p w:rsidR="00AE7C61" w:rsidRDefault="00AE7C61" w:rsidP="0090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339"/>
      <w:docPartObj>
        <w:docPartGallery w:val="Page Numbers (Bottom of Page)"/>
        <w:docPartUnique/>
      </w:docPartObj>
    </w:sdtPr>
    <w:sdtEndPr>
      <w:rPr>
        <w:sz w:val="18"/>
        <w:szCs w:val="18"/>
      </w:rPr>
    </w:sdtEndPr>
    <w:sdtContent>
      <w:p w:rsidR="009028DF" w:rsidRDefault="00216D6A" w:rsidP="000F7AC0">
        <w:pPr>
          <w:pStyle w:val="Zpat"/>
          <w:widowControl w:val="0"/>
          <w:jc w:val="center"/>
        </w:pPr>
        <w:r w:rsidRPr="009028DF">
          <w:rPr>
            <w:sz w:val="18"/>
            <w:szCs w:val="18"/>
          </w:rPr>
          <w:fldChar w:fldCharType="begin"/>
        </w:r>
        <w:r w:rsidR="009028DF" w:rsidRPr="009028DF">
          <w:rPr>
            <w:sz w:val="18"/>
            <w:szCs w:val="18"/>
          </w:rPr>
          <w:instrText xml:space="preserve"> PAGE   \* MERGEFORMAT </w:instrText>
        </w:r>
        <w:r w:rsidRPr="009028DF">
          <w:rPr>
            <w:sz w:val="18"/>
            <w:szCs w:val="18"/>
          </w:rPr>
          <w:fldChar w:fldCharType="separate"/>
        </w:r>
        <w:r w:rsidR="009F6803">
          <w:rPr>
            <w:noProof/>
            <w:sz w:val="18"/>
            <w:szCs w:val="18"/>
          </w:rPr>
          <w:t>1</w:t>
        </w:r>
        <w:r w:rsidRPr="009028DF">
          <w:rPr>
            <w:sz w:val="18"/>
            <w:szCs w:val="18"/>
          </w:rPr>
          <w:fldChar w:fldCharType="end"/>
        </w:r>
      </w:p>
    </w:sdtContent>
  </w:sdt>
  <w:p w:rsidR="009028DF" w:rsidRDefault="009028D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61" w:rsidRDefault="00AE7C61" w:rsidP="009028DF">
      <w:r>
        <w:separator/>
      </w:r>
    </w:p>
  </w:footnote>
  <w:footnote w:type="continuationSeparator" w:id="0">
    <w:p w:rsidR="00AE7C61" w:rsidRDefault="00AE7C61" w:rsidP="00902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650"/>
    <w:multiLevelType w:val="hybridMultilevel"/>
    <w:tmpl w:val="7526D2A0"/>
    <w:lvl w:ilvl="0" w:tplc="A568F9A8">
      <w:start w:val="1"/>
      <w:numFmt w:val="decimal"/>
      <w:lvlText w:val="%1."/>
      <w:lvlJc w:val="left"/>
      <w:pPr>
        <w:ind w:left="644"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3E4F76"/>
    <w:multiLevelType w:val="hybridMultilevel"/>
    <w:tmpl w:val="2D1AB01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1F844EE"/>
    <w:multiLevelType w:val="hybridMultilevel"/>
    <w:tmpl w:val="65CE1F80"/>
    <w:lvl w:ilvl="0" w:tplc="6CD24D9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nsid w:val="030C01A0"/>
    <w:multiLevelType w:val="hybridMultilevel"/>
    <w:tmpl w:val="0B9818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E7C6713"/>
    <w:multiLevelType w:val="hybridMultilevel"/>
    <w:tmpl w:val="2DA808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4048D0"/>
    <w:multiLevelType w:val="hybridMultilevel"/>
    <w:tmpl w:val="45122A0C"/>
    <w:lvl w:ilvl="0" w:tplc="521C557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DD478F"/>
    <w:multiLevelType w:val="hybridMultilevel"/>
    <w:tmpl w:val="F88A630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19F44E52"/>
    <w:multiLevelType w:val="hybridMultilevel"/>
    <w:tmpl w:val="B9AA3D26"/>
    <w:lvl w:ilvl="0" w:tplc="0405000F">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A1F5752"/>
    <w:multiLevelType w:val="hybridMultilevel"/>
    <w:tmpl w:val="3F2E48F8"/>
    <w:lvl w:ilvl="0" w:tplc="A568F9A8">
      <w:start w:val="1"/>
      <w:numFmt w:val="decimal"/>
      <w:lvlText w:val="%1."/>
      <w:lvlJc w:val="left"/>
      <w:pPr>
        <w:ind w:left="720" w:hanging="360"/>
      </w:pPr>
      <w:rPr>
        <w:rFonts w:hint="default"/>
        <w:b/>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C1730A"/>
    <w:multiLevelType w:val="multilevel"/>
    <w:tmpl w:val="B344DCF0"/>
    <w:lvl w:ilvl="0">
      <w:start w:val="1"/>
      <w:numFmt w:val="decimal"/>
      <w:lvlText w:val="%1."/>
      <w:lvlJc w:val="left"/>
      <w:pPr>
        <w:ind w:left="420" w:hanging="420"/>
      </w:pPr>
      <w:rPr>
        <w:rFonts w:hint="default"/>
        <w:b/>
      </w:rPr>
    </w:lvl>
    <w:lvl w:ilvl="1">
      <w:start w:val="2"/>
      <w:numFmt w:val="decimal"/>
      <w:lvlText w:val="%2."/>
      <w:lvlJc w:val="left"/>
      <w:pPr>
        <w:ind w:left="420" w:hanging="420"/>
      </w:pPr>
      <w:rPr>
        <w:rFonts w:hint="default"/>
        <w:b/>
        <w:sz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475461F"/>
    <w:multiLevelType w:val="hybridMultilevel"/>
    <w:tmpl w:val="B9AA3D26"/>
    <w:lvl w:ilvl="0" w:tplc="0405000F">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276177F0"/>
    <w:multiLevelType w:val="hybridMultilevel"/>
    <w:tmpl w:val="2208FB18"/>
    <w:lvl w:ilvl="0" w:tplc="A568F9A8">
      <w:start w:val="1"/>
      <w:numFmt w:val="decimal"/>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BF1883"/>
    <w:multiLevelType w:val="hybridMultilevel"/>
    <w:tmpl w:val="1CCE94C4"/>
    <w:lvl w:ilvl="0" w:tplc="A568F9A8">
      <w:start w:val="1"/>
      <w:numFmt w:val="decimal"/>
      <w:lvlText w:val="%1."/>
      <w:lvlJc w:val="left"/>
      <w:pPr>
        <w:ind w:left="644" w:hanging="360"/>
      </w:pPr>
      <w:rPr>
        <w:rFonts w:hint="default"/>
        <w:b/>
        <w:sz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2F9F1DBC"/>
    <w:multiLevelType w:val="hybridMultilevel"/>
    <w:tmpl w:val="E26C03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1BA6AC7"/>
    <w:multiLevelType w:val="hybridMultilevel"/>
    <w:tmpl w:val="1FC87E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3B712626"/>
    <w:multiLevelType w:val="multilevel"/>
    <w:tmpl w:val="816C94D8"/>
    <w:lvl w:ilvl="0">
      <w:start w:val="1"/>
      <w:numFmt w:val="decimal"/>
      <w:lvlText w:val="%1."/>
      <w:lvlJc w:val="left"/>
      <w:pPr>
        <w:ind w:left="420" w:hanging="420"/>
      </w:pPr>
      <w:rPr>
        <w:rFonts w:hint="default"/>
        <w:b/>
      </w:rPr>
    </w:lvl>
    <w:lvl w:ilvl="1">
      <w:start w:val="1"/>
      <w:numFmt w:val="decimal"/>
      <w:lvlText w:val="%2."/>
      <w:lvlJc w:val="left"/>
      <w:pPr>
        <w:ind w:left="420" w:hanging="420"/>
      </w:pPr>
      <w:rPr>
        <w:rFonts w:hint="default"/>
        <w:b/>
        <w:sz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3C041603"/>
    <w:multiLevelType w:val="hybridMultilevel"/>
    <w:tmpl w:val="5F54B41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nsid w:val="3C0724E5"/>
    <w:multiLevelType w:val="hybridMultilevel"/>
    <w:tmpl w:val="4B5EB2DC"/>
    <w:lvl w:ilvl="0" w:tplc="04050001">
      <w:start w:val="1"/>
      <w:numFmt w:val="bullet"/>
      <w:lvlText w:val=""/>
      <w:lvlJc w:val="left"/>
      <w:pPr>
        <w:ind w:left="644" w:hanging="360"/>
      </w:pPr>
      <w:rPr>
        <w:rFonts w:ascii="Symbol" w:hAnsi="Symbol" w:hint="default"/>
        <w:b/>
        <w:sz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nsid w:val="3CAF41CE"/>
    <w:multiLevelType w:val="hybridMultilevel"/>
    <w:tmpl w:val="821E6104"/>
    <w:lvl w:ilvl="0" w:tplc="A568F9A8">
      <w:start w:val="1"/>
      <w:numFmt w:val="decimal"/>
      <w:lvlText w:val="%1."/>
      <w:lvlJc w:val="left"/>
      <w:pPr>
        <w:ind w:left="1080" w:hanging="360"/>
      </w:pPr>
      <w:rPr>
        <w:rFonts w:hint="default"/>
        <w:b/>
        <w:sz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40C75525"/>
    <w:multiLevelType w:val="hybridMultilevel"/>
    <w:tmpl w:val="5F92D31A"/>
    <w:lvl w:ilvl="0" w:tplc="1DCA532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1">
    <w:nsid w:val="4C98353A"/>
    <w:multiLevelType w:val="hybridMultilevel"/>
    <w:tmpl w:val="C0228462"/>
    <w:lvl w:ilvl="0" w:tplc="1EAC1E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CF591C"/>
    <w:multiLevelType w:val="hybridMultilevel"/>
    <w:tmpl w:val="B9A68A88"/>
    <w:lvl w:ilvl="0" w:tplc="A568F9A8">
      <w:start w:val="1"/>
      <w:numFmt w:val="decimal"/>
      <w:lvlText w:val="%1."/>
      <w:lvlJc w:val="left"/>
      <w:pPr>
        <w:ind w:left="644"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F6422D"/>
    <w:multiLevelType w:val="multilevel"/>
    <w:tmpl w:val="B344DCF0"/>
    <w:lvl w:ilvl="0">
      <w:start w:val="1"/>
      <w:numFmt w:val="decimal"/>
      <w:lvlText w:val="%1."/>
      <w:lvlJc w:val="left"/>
      <w:pPr>
        <w:ind w:left="420" w:hanging="420"/>
      </w:pPr>
      <w:rPr>
        <w:rFonts w:hint="default"/>
        <w:b/>
      </w:rPr>
    </w:lvl>
    <w:lvl w:ilvl="1">
      <w:start w:val="2"/>
      <w:numFmt w:val="decimal"/>
      <w:lvlText w:val="%2."/>
      <w:lvlJc w:val="left"/>
      <w:pPr>
        <w:ind w:left="420" w:hanging="420"/>
      </w:pPr>
      <w:rPr>
        <w:rFonts w:hint="default"/>
        <w:b/>
        <w:sz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23634A3"/>
    <w:multiLevelType w:val="hybridMultilevel"/>
    <w:tmpl w:val="C54EFEBE"/>
    <w:lvl w:ilvl="0" w:tplc="D74C12BE">
      <w:start w:val="1"/>
      <w:numFmt w:val="decimal"/>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26948D7"/>
    <w:multiLevelType w:val="hybridMultilevel"/>
    <w:tmpl w:val="EE46B80E"/>
    <w:lvl w:ilvl="0" w:tplc="88F81B1E">
      <w:start w:val="1"/>
      <w:numFmt w:val="decimal"/>
      <w:lvlText w:val="%1."/>
      <w:lvlJc w:val="left"/>
      <w:pPr>
        <w:ind w:left="1080" w:hanging="360"/>
      </w:pPr>
      <w:rPr>
        <w:rFonts w:hint="default"/>
        <w:b/>
        <w:i w:val="0"/>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530E111A"/>
    <w:multiLevelType w:val="hybridMultilevel"/>
    <w:tmpl w:val="9E4EB3DE"/>
    <w:lvl w:ilvl="0" w:tplc="50D68576">
      <w:start w:val="1"/>
      <w:numFmt w:val="lowerLetter"/>
      <w:lvlText w:val="%1)"/>
      <w:lvlJc w:val="left"/>
      <w:pPr>
        <w:ind w:left="1080" w:hanging="360"/>
      </w:pPr>
      <w:rPr>
        <w:rFonts w:hint="default"/>
        <w:b/>
        <w:sz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545F049A"/>
    <w:multiLevelType w:val="multilevel"/>
    <w:tmpl w:val="9E0487FE"/>
    <w:lvl w:ilvl="0">
      <w:start w:val="1"/>
      <w:numFmt w:val="decimal"/>
      <w:lvlText w:val="%1."/>
      <w:lvlJc w:val="left"/>
      <w:pPr>
        <w:ind w:left="420" w:hanging="420"/>
      </w:pPr>
      <w:rPr>
        <w:rFonts w:hint="default"/>
        <w:b/>
      </w:rPr>
    </w:lvl>
    <w:lvl w:ilvl="1">
      <w:start w:val="2"/>
      <w:numFmt w:val="decimal"/>
      <w:lvlText w:val="%2."/>
      <w:lvlJc w:val="left"/>
      <w:pPr>
        <w:ind w:left="420" w:hanging="420"/>
      </w:pPr>
      <w:rPr>
        <w:rFonts w:hint="default"/>
        <w:b/>
        <w:sz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568C7774"/>
    <w:multiLevelType w:val="hybridMultilevel"/>
    <w:tmpl w:val="9ECA4E40"/>
    <w:lvl w:ilvl="0" w:tplc="0405000F">
      <w:start w:val="1"/>
      <w:numFmt w:val="decimal"/>
      <w:lvlText w:val="%1."/>
      <w:lvlJc w:val="left"/>
      <w:pPr>
        <w:ind w:left="720" w:hanging="360"/>
      </w:pPr>
      <w:rPr>
        <w:rFonts w:hint="default"/>
        <w:b/>
      </w:rPr>
    </w:lvl>
    <w:lvl w:ilvl="1" w:tplc="47726C5C">
      <w:start w:val="2"/>
      <w:numFmt w:val="bullet"/>
      <w:lvlText w:val="-"/>
      <w:lvlJc w:val="left"/>
      <w:pPr>
        <w:ind w:left="1440" w:hanging="360"/>
      </w:pPr>
      <w:rPr>
        <w:rFonts w:ascii="Arial" w:eastAsia="Lucida Sans Unicode" w:hAnsi="Arial" w:cs="Arial"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ED00B3F"/>
    <w:multiLevelType w:val="hybridMultilevel"/>
    <w:tmpl w:val="118CA90A"/>
    <w:lvl w:ilvl="0" w:tplc="6A0E022C">
      <w:start w:val="1"/>
      <w:numFmt w:val="decimal"/>
      <w:lvlText w:val="%1."/>
      <w:lvlJc w:val="left"/>
      <w:pPr>
        <w:ind w:left="720" w:hanging="360"/>
      </w:pPr>
      <w:rPr>
        <w:b/>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08A67E8"/>
    <w:multiLevelType w:val="hybridMultilevel"/>
    <w:tmpl w:val="D9146B90"/>
    <w:lvl w:ilvl="0" w:tplc="A568F9A8">
      <w:start w:val="1"/>
      <w:numFmt w:val="decimal"/>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2940428"/>
    <w:multiLevelType w:val="hybridMultilevel"/>
    <w:tmpl w:val="F80EBA62"/>
    <w:lvl w:ilvl="0" w:tplc="A568F9A8">
      <w:start w:val="1"/>
      <w:numFmt w:val="decimal"/>
      <w:lvlText w:val="%1."/>
      <w:lvlJc w:val="left"/>
      <w:pPr>
        <w:ind w:left="720" w:hanging="360"/>
      </w:pPr>
      <w:rPr>
        <w:rFonts w:hint="default"/>
        <w:b/>
        <w:sz w:val="20"/>
      </w:rPr>
    </w:lvl>
    <w:lvl w:ilvl="1" w:tplc="6CD24D98">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3D75A9"/>
    <w:multiLevelType w:val="hybridMultilevel"/>
    <w:tmpl w:val="48D6C03C"/>
    <w:lvl w:ilvl="0" w:tplc="A568F9A8">
      <w:start w:val="1"/>
      <w:numFmt w:val="decimal"/>
      <w:lvlText w:val="%1."/>
      <w:lvlJc w:val="left"/>
      <w:pPr>
        <w:ind w:left="644"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8274C"/>
    <w:multiLevelType w:val="hybridMultilevel"/>
    <w:tmpl w:val="868C47A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nsid w:val="6ADD00AE"/>
    <w:multiLevelType w:val="hybridMultilevel"/>
    <w:tmpl w:val="A10A7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D077D99"/>
    <w:multiLevelType w:val="hybridMultilevel"/>
    <w:tmpl w:val="460CBED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6ED650EE"/>
    <w:multiLevelType w:val="hybridMultilevel"/>
    <w:tmpl w:val="A64EB226"/>
    <w:lvl w:ilvl="0" w:tplc="A568F9A8">
      <w:start w:val="1"/>
      <w:numFmt w:val="decimal"/>
      <w:lvlText w:val="%1."/>
      <w:lvlJc w:val="left"/>
      <w:pPr>
        <w:ind w:left="644" w:hanging="360"/>
      </w:pPr>
      <w:rPr>
        <w:rFonts w:hint="default"/>
        <w:b/>
        <w:sz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nsid w:val="75DF3B85"/>
    <w:multiLevelType w:val="hybridMultilevel"/>
    <w:tmpl w:val="A14EDB90"/>
    <w:lvl w:ilvl="0" w:tplc="601C8B6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6D806D7"/>
    <w:multiLevelType w:val="hybridMultilevel"/>
    <w:tmpl w:val="F5EACF8E"/>
    <w:lvl w:ilvl="0" w:tplc="D5BC0C2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24"/>
  </w:num>
  <w:num w:numId="2">
    <w:abstractNumId w:val="31"/>
  </w:num>
  <w:num w:numId="3">
    <w:abstractNumId w:val="15"/>
  </w:num>
  <w:num w:numId="4">
    <w:abstractNumId w:val="36"/>
  </w:num>
  <w:num w:numId="5">
    <w:abstractNumId w:val="30"/>
  </w:num>
  <w:num w:numId="6">
    <w:abstractNumId w:val="32"/>
  </w:num>
  <w:num w:numId="7">
    <w:abstractNumId w:val="16"/>
  </w:num>
  <w:num w:numId="8">
    <w:abstractNumId w:val="22"/>
  </w:num>
  <w:num w:numId="9">
    <w:abstractNumId w:val="0"/>
  </w:num>
  <w:num w:numId="10">
    <w:abstractNumId w:val="27"/>
  </w:num>
  <w:num w:numId="11">
    <w:abstractNumId w:val="23"/>
  </w:num>
  <w:num w:numId="12">
    <w:abstractNumId w:val="37"/>
  </w:num>
  <w:num w:numId="13">
    <w:abstractNumId w:val="20"/>
  </w:num>
  <w:num w:numId="14">
    <w:abstractNumId w:val="34"/>
  </w:num>
  <w:num w:numId="15">
    <w:abstractNumId w:val="5"/>
  </w:num>
  <w:num w:numId="16">
    <w:abstractNumId w:val="7"/>
  </w:num>
  <w:num w:numId="17">
    <w:abstractNumId w:val="19"/>
  </w:num>
  <w:num w:numId="18">
    <w:abstractNumId w:val="1"/>
  </w:num>
  <w:num w:numId="19">
    <w:abstractNumId w:val="14"/>
  </w:num>
  <w:num w:numId="20">
    <w:abstractNumId w:val="35"/>
  </w:num>
  <w:num w:numId="21">
    <w:abstractNumId w:val="4"/>
  </w:num>
  <w:num w:numId="22">
    <w:abstractNumId w:val="17"/>
  </w:num>
  <w:num w:numId="23">
    <w:abstractNumId w:val="12"/>
  </w:num>
  <w:num w:numId="24">
    <w:abstractNumId w:val="13"/>
  </w:num>
  <w:num w:numId="25">
    <w:abstractNumId w:val="9"/>
  </w:num>
  <w:num w:numId="26">
    <w:abstractNumId w:val="8"/>
  </w:num>
  <w:num w:numId="27">
    <w:abstractNumId w:val="28"/>
  </w:num>
  <w:num w:numId="28">
    <w:abstractNumId w:val="2"/>
  </w:num>
  <w:num w:numId="29">
    <w:abstractNumId w:val="11"/>
  </w:num>
  <w:num w:numId="30">
    <w:abstractNumId w:val="10"/>
  </w:num>
  <w:num w:numId="31">
    <w:abstractNumId w:val="29"/>
  </w:num>
  <w:num w:numId="32">
    <w:abstractNumId w:val="25"/>
  </w:num>
  <w:num w:numId="33">
    <w:abstractNumId w:val="26"/>
  </w:num>
  <w:num w:numId="34">
    <w:abstractNumId w:val="21"/>
  </w:num>
  <w:num w:numId="35">
    <w:abstractNumId w:val="6"/>
  </w:num>
  <w:num w:numId="36">
    <w:abstractNumId w:val="18"/>
  </w:num>
  <w:num w:numId="37">
    <w:abstractNumId w:val="33"/>
  </w:num>
  <w:num w:numId="38">
    <w:abstractNumId w:val="38"/>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79"/>
    <w:rsid w:val="00044FDA"/>
    <w:rsid w:val="00062B39"/>
    <w:rsid w:val="00073C5C"/>
    <w:rsid w:val="00092953"/>
    <w:rsid w:val="000964D6"/>
    <w:rsid w:val="000A4791"/>
    <w:rsid w:val="000C30B7"/>
    <w:rsid w:val="000F45B4"/>
    <w:rsid w:val="000F7AC0"/>
    <w:rsid w:val="0011534C"/>
    <w:rsid w:val="001214B4"/>
    <w:rsid w:val="00142531"/>
    <w:rsid w:val="001534B7"/>
    <w:rsid w:val="00156B08"/>
    <w:rsid w:val="001875B7"/>
    <w:rsid w:val="001B59F8"/>
    <w:rsid w:val="001C163A"/>
    <w:rsid w:val="001C5714"/>
    <w:rsid w:val="001C5BAD"/>
    <w:rsid w:val="001D2ACD"/>
    <w:rsid w:val="001D5D3B"/>
    <w:rsid w:val="001E2850"/>
    <w:rsid w:val="00201FD0"/>
    <w:rsid w:val="00206ABE"/>
    <w:rsid w:val="00214F20"/>
    <w:rsid w:val="00216D6A"/>
    <w:rsid w:val="00253564"/>
    <w:rsid w:val="00256341"/>
    <w:rsid w:val="002A6AFC"/>
    <w:rsid w:val="002B6F86"/>
    <w:rsid w:val="002C4858"/>
    <w:rsid w:val="002D06DA"/>
    <w:rsid w:val="002F612B"/>
    <w:rsid w:val="00303AE7"/>
    <w:rsid w:val="00315EDB"/>
    <w:rsid w:val="00366A9E"/>
    <w:rsid w:val="003B222D"/>
    <w:rsid w:val="003E198F"/>
    <w:rsid w:val="003F6FB2"/>
    <w:rsid w:val="00417925"/>
    <w:rsid w:val="004542C9"/>
    <w:rsid w:val="00482F17"/>
    <w:rsid w:val="00485142"/>
    <w:rsid w:val="00492D0E"/>
    <w:rsid w:val="004A2487"/>
    <w:rsid w:val="004C154A"/>
    <w:rsid w:val="004E37F4"/>
    <w:rsid w:val="004E66D8"/>
    <w:rsid w:val="004F40CD"/>
    <w:rsid w:val="005103A0"/>
    <w:rsid w:val="00566D21"/>
    <w:rsid w:val="005E3DF8"/>
    <w:rsid w:val="005F6265"/>
    <w:rsid w:val="00600551"/>
    <w:rsid w:val="00614D79"/>
    <w:rsid w:val="00652B52"/>
    <w:rsid w:val="006668C3"/>
    <w:rsid w:val="00680BDD"/>
    <w:rsid w:val="006909C2"/>
    <w:rsid w:val="006C7D81"/>
    <w:rsid w:val="006E0531"/>
    <w:rsid w:val="006E2708"/>
    <w:rsid w:val="00714AB7"/>
    <w:rsid w:val="0071557A"/>
    <w:rsid w:val="0073018A"/>
    <w:rsid w:val="0073424E"/>
    <w:rsid w:val="00752645"/>
    <w:rsid w:val="007637C9"/>
    <w:rsid w:val="0077352D"/>
    <w:rsid w:val="00794108"/>
    <w:rsid w:val="007A0245"/>
    <w:rsid w:val="007C0F0C"/>
    <w:rsid w:val="007C61A8"/>
    <w:rsid w:val="007E4154"/>
    <w:rsid w:val="007F1405"/>
    <w:rsid w:val="00802E4D"/>
    <w:rsid w:val="00823ACE"/>
    <w:rsid w:val="00844937"/>
    <w:rsid w:val="008C583F"/>
    <w:rsid w:val="008D2412"/>
    <w:rsid w:val="00900549"/>
    <w:rsid w:val="00902410"/>
    <w:rsid w:val="009028DF"/>
    <w:rsid w:val="00934A5C"/>
    <w:rsid w:val="009379EE"/>
    <w:rsid w:val="00950A2B"/>
    <w:rsid w:val="0097778C"/>
    <w:rsid w:val="009C1501"/>
    <w:rsid w:val="009E4015"/>
    <w:rsid w:val="009F6803"/>
    <w:rsid w:val="009F6CF6"/>
    <w:rsid w:val="00A3564C"/>
    <w:rsid w:val="00A45538"/>
    <w:rsid w:val="00A46A84"/>
    <w:rsid w:val="00A512EE"/>
    <w:rsid w:val="00A55B1F"/>
    <w:rsid w:val="00A74642"/>
    <w:rsid w:val="00A82CC3"/>
    <w:rsid w:val="00A85EB0"/>
    <w:rsid w:val="00AB447A"/>
    <w:rsid w:val="00AC21D8"/>
    <w:rsid w:val="00AC6056"/>
    <w:rsid w:val="00AD055F"/>
    <w:rsid w:val="00AE7C61"/>
    <w:rsid w:val="00B76F9F"/>
    <w:rsid w:val="00B77F29"/>
    <w:rsid w:val="00B8404D"/>
    <w:rsid w:val="00B960B0"/>
    <w:rsid w:val="00BA37A4"/>
    <w:rsid w:val="00BB74D4"/>
    <w:rsid w:val="00BC50E1"/>
    <w:rsid w:val="00C03853"/>
    <w:rsid w:val="00C35866"/>
    <w:rsid w:val="00C3645B"/>
    <w:rsid w:val="00C41E38"/>
    <w:rsid w:val="00C57FF4"/>
    <w:rsid w:val="00C854D1"/>
    <w:rsid w:val="00CA5C18"/>
    <w:rsid w:val="00CB2529"/>
    <w:rsid w:val="00CB492E"/>
    <w:rsid w:val="00CC5110"/>
    <w:rsid w:val="00CF7006"/>
    <w:rsid w:val="00D0140B"/>
    <w:rsid w:val="00D11318"/>
    <w:rsid w:val="00D1137A"/>
    <w:rsid w:val="00D30DB6"/>
    <w:rsid w:val="00D36D27"/>
    <w:rsid w:val="00D42399"/>
    <w:rsid w:val="00D7273E"/>
    <w:rsid w:val="00D94D0D"/>
    <w:rsid w:val="00DA5B24"/>
    <w:rsid w:val="00DC333E"/>
    <w:rsid w:val="00DD23EC"/>
    <w:rsid w:val="00DE17E6"/>
    <w:rsid w:val="00DE348C"/>
    <w:rsid w:val="00E17E9D"/>
    <w:rsid w:val="00E52222"/>
    <w:rsid w:val="00E87CBF"/>
    <w:rsid w:val="00E9721C"/>
    <w:rsid w:val="00ED25DA"/>
    <w:rsid w:val="00EE75EA"/>
    <w:rsid w:val="00EF5C84"/>
    <w:rsid w:val="00F14916"/>
    <w:rsid w:val="00F16D36"/>
    <w:rsid w:val="00F2705C"/>
    <w:rsid w:val="00F37F8D"/>
    <w:rsid w:val="00F42366"/>
    <w:rsid w:val="00F50BF9"/>
    <w:rsid w:val="00F55E58"/>
    <w:rsid w:val="00F575DB"/>
    <w:rsid w:val="00F73A19"/>
    <w:rsid w:val="00F86092"/>
    <w:rsid w:val="00F87476"/>
    <w:rsid w:val="00F96778"/>
    <w:rsid w:val="00FA0A96"/>
    <w:rsid w:val="00FA1847"/>
    <w:rsid w:val="00FB08AF"/>
    <w:rsid w:val="00FB47AA"/>
    <w:rsid w:val="00FC7B2C"/>
    <w:rsid w:val="00FD39EB"/>
    <w:rsid w:val="00FF5E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4D79"/>
    <w:rPr>
      <w:rFonts w:ascii="Times New Roman" w:eastAsia="Times New Roman" w:hAnsi="Times New Roman"/>
    </w:rPr>
  </w:style>
  <w:style w:type="paragraph" w:styleId="Nadpis2">
    <w:name w:val="heading 2"/>
    <w:basedOn w:val="Normln"/>
    <w:next w:val="Normln"/>
    <w:link w:val="Nadpis2Char"/>
    <w:qFormat/>
    <w:rsid w:val="00614D79"/>
    <w:pPr>
      <w:keepNext/>
      <w:outlineLvl w:val="1"/>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482F17"/>
    <w:pPr>
      <w:framePr w:w="7920" w:h="1980" w:hRule="exact" w:hSpace="141" w:wrap="auto" w:hAnchor="page" w:xAlign="center" w:yAlign="bottom"/>
      <w:ind w:left="2880"/>
    </w:pPr>
    <w:rPr>
      <w:rFonts w:ascii="Cambria" w:hAnsi="Cambria"/>
      <w:sz w:val="24"/>
      <w:szCs w:val="24"/>
    </w:rPr>
  </w:style>
  <w:style w:type="character" w:customStyle="1" w:styleId="Nadpis2Char">
    <w:name w:val="Nadpis 2 Char"/>
    <w:basedOn w:val="Standardnpsmoodstavce"/>
    <w:link w:val="Nadpis2"/>
    <w:rsid w:val="00614D79"/>
    <w:rPr>
      <w:rFonts w:ascii="Times New Roman" w:eastAsia="Times New Roman" w:hAnsi="Times New Roman" w:cs="Times New Roman"/>
      <w:sz w:val="26"/>
      <w:szCs w:val="20"/>
      <w:lang w:eastAsia="cs-CZ"/>
    </w:rPr>
  </w:style>
  <w:style w:type="paragraph" w:styleId="Nzev">
    <w:name w:val="Title"/>
    <w:basedOn w:val="Normln"/>
    <w:link w:val="NzevChar"/>
    <w:uiPriority w:val="99"/>
    <w:qFormat/>
    <w:rsid w:val="00614D79"/>
    <w:pPr>
      <w:pBdr>
        <w:bottom w:val="single" w:sz="12" w:space="1" w:color="auto"/>
      </w:pBdr>
      <w:jc w:val="center"/>
    </w:pPr>
    <w:rPr>
      <w:b/>
      <w:sz w:val="44"/>
    </w:rPr>
  </w:style>
  <w:style w:type="character" w:customStyle="1" w:styleId="NzevChar">
    <w:name w:val="Název Char"/>
    <w:basedOn w:val="Standardnpsmoodstavce"/>
    <w:link w:val="Nzev"/>
    <w:uiPriority w:val="99"/>
    <w:rsid w:val="00614D79"/>
    <w:rPr>
      <w:rFonts w:ascii="Times New Roman" w:eastAsia="Times New Roman" w:hAnsi="Times New Roman" w:cs="Times New Roman"/>
      <w:b/>
      <w:sz w:val="44"/>
      <w:szCs w:val="20"/>
      <w:lang w:eastAsia="cs-CZ"/>
    </w:rPr>
  </w:style>
  <w:style w:type="table" w:styleId="Mkatabulky">
    <w:name w:val="Table Grid"/>
    <w:basedOn w:val="Normlntabulka"/>
    <w:uiPriority w:val="59"/>
    <w:rsid w:val="0061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614D79"/>
    <w:pPr>
      <w:tabs>
        <w:tab w:val="left" w:pos="2268"/>
      </w:tabs>
      <w:jc w:val="both"/>
    </w:pPr>
    <w:rPr>
      <w:sz w:val="26"/>
    </w:rPr>
  </w:style>
  <w:style w:type="character" w:customStyle="1" w:styleId="ZkladntextChar">
    <w:name w:val="Základní text Char"/>
    <w:basedOn w:val="Standardnpsmoodstavce"/>
    <w:link w:val="Zkladntext"/>
    <w:rsid w:val="00614D79"/>
    <w:rPr>
      <w:rFonts w:ascii="Times New Roman" w:eastAsia="Times New Roman" w:hAnsi="Times New Roman" w:cs="Times New Roman"/>
      <w:sz w:val="26"/>
      <w:szCs w:val="20"/>
      <w:lang w:eastAsia="cs-CZ"/>
    </w:rPr>
  </w:style>
  <w:style w:type="paragraph" w:styleId="Odstavecseseznamem">
    <w:name w:val="List Paragraph"/>
    <w:basedOn w:val="Normln"/>
    <w:uiPriority w:val="34"/>
    <w:qFormat/>
    <w:rsid w:val="00C57FF4"/>
    <w:pPr>
      <w:ind w:left="720"/>
      <w:contextualSpacing/>
    </w:pPr>
  </w:style>
  <w:style w:type="paragraph" w:styleId="Zhlav">
    <w:name w:val="header"/>
    <w:basedOn w:val="Normln"/>
    <w:link w:val="ZhlavChar"/>
    <w:uiPriority w:val="99"/>
    <w:semiHidden/>
    <w:unhideWhenUsed/>
    <w:rsid w:val="009028DF"/>
    <w:pPr>
      <w:tabs>
        <w:tab w:val="center" w:pos="4536"/>
        <w:tab w:val="right" w:pos="9072"/>
      </w:tabs>
    </w:pPr>
  </w:style>
  <w:style w:type="character" w:customStyle="1" w:styleId="ZhlavChar">
    <w:name w:val="Záhlaví Char"/>
    <w:basedOn w:val="Standardnpsmoodstavce"/>
    <w:link w:val="Zhlav"/>
    <w:uiPriority w:val="99"/>
    <w:semiHidden/>
    <w:rsid w:val="009028DF"/>
    <w:rPr>
      <w:rFonts w:ascii="Times New Roman" w:eastAsia="Times New Roman" w:hAnsi="Times New Roman"/>
    </w:rPr>
  </w:style>
  <w:style w:type="paragraph" w:styleId="Zpat">
    <w:name w:val="footer"/>
    <w:basedOn w:val="Normln"/>
    <w:link w:val="ZpatChar"/>
    <w:uiPriority w:val="99"/>
    <w:unhideWhenUsed/>
    <w:rsid w:val="009028DF"/>
    <w:pPr>
      <w:tabs>
        <w:tab w:val="center" w:pos="4536"/>
        <w:tab w:val="right" w:pos="9072"/>
      </w:tabs>
    </w:pPr>
  </w:style>
  <w:style w:type="character" w:customStyle="1" w:styleId="ZpatChar">
    <w:name w:val="Zápatí Char"/>
    <w:basedOn w:val="Standardnpsmoodstavce"/>
    <w:link w:val="Zpat"/>
    <w:uiPriority w:val="99"/>
    <w:rsid w:val="009028DF"/>
    <w:rPr>
      <w:rFonts w:ascii="Times New Roman" w:eastAsia="Times New Roman" w:hAnsi="Times New Roman"/>
    </w:rPr>
  </w:style>
  <w:style w:type="paragraph" w:styleId="Textbubliny">
    <w:name w:val="Balloon Text"/>
    <w:basedOn w:val="Normln"/>
    <w:link w:val="TextbublinyChar"/>
    <w:uiPriority w:val="99"/>
    <w:semiHidden/>
    <w:unhideWhenUsed/>
    <w:rsid w:val="00F86092"/>
    <w:rPr>
      <w:rFonts w:ascii="Tahoma" w:hAnsi="Tahoma" w:cs="Tahoma"/>
      <w:sz w:val="16"/>
      <w:szCs w:val="16"/>
    </w:rPr>
  </w:style>
  <w:style w:type="character" w:customStyle="1" w:styleId="TextbublinyChar">
    <w:name w:val="Text bubliny Char"/>
    <w:basedOn w:val="Standardnpsmoodstavce"/>
    <w:link w:val="Textbubliny"/>
    <w:uiPriority w:val="99"/>
    <w:semiHidden/>
    <w:rsid w:val="00F86092"/>
    <w:rPr>
      <w:rFonts w:ascii="Tahoma" w:eastAsia="Times New Roman" w:hAnsi="Tahoma" w:cs="Tahoma"/>
      <w:sz w:val="16"/>
      <w:szCs w:val="16"/>
    </w:rPr>
  </w:style>
  <w:style w:type="character" w:styleId="Hypertextovodkaz">
    <w:name w:val="Hyperlink"/>
    <w:basedOn w:val="Standardnpsmoodstavce"/>
    <w:uiPriority w:val="99"/>
    <w:unhideWhenUsed/>
    <w:rsid w:val="002A6A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4D79"/>
    <w:rPr>
      <w:rFonts w:ascii="Times New Roman" w:eastAsia="Times New Roman" w:hAnsi="Times New Roman"/>
    </w:rPr>
  </w:style>
  <w:style w:type="paragraph" w:styleId="Nadpis2">
    <w:name w:val="heading 2"/>
    <w:basedOn w:val="Normln"/>
    <w:next w:val="Normln"/>
    <w:link w:val="Nadpis2Char"/>
    <w:qFormat/>
    <w:rsid w:val="00614D79"/>
    <w:pPr>
      <w:keepNext/>
      <w:outlineLvl w:val="1"/>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482F17"/>
    <w:pPr>
      <w:framePr w:w="7920" w:h="1980" w:hRule="exact" w:hSpace="141" w:wrap="auto" w:hAnchor="page" w:xAlign="center" w:yAlign="bottom"/>
      <w:ind w:left="2880"/>
    </w:pPr>
    <w:rPr>
      <w:rFonts w:ascii="Cambria" w:hAnsi="Cambria"/>
      <w:sz w:val="24"/>
      <w:szCs w:val="24"/>
    </w:rPr>
  </w:style>
  <w:style w:type="character" w:customStyle="1" w:styleId="Nadpis2Char">
    <w:name w:val="Nadpis 2 Char"/>
    <w:basedOn w:val="Standardnpsmoodstavce"/>
    <w:link w:val="Nadpis2"/>
    <w:rsid w:val="00614D79"/>
    <w:rPr>
      <w:rFonts w:ascii="Times New Roman" w:eastAsia="Times New Roman" w:hAnsi="Times New Roman" w:cs="Times New Roman"/>
      <w:sz w:val="26"/>
      <w:szCs w:val="20"/>
      <w:lang w:eastAsia="cs-CZ"/>
    </w:rPr>
  </w:style>
  <w:style w:type="paragraph" w:styleId="Nzev">
    <w:name w:val="Title"/>
    <w:basedOn w:val="Normln"/>
    <w:link w:val="NzevChar"/>
    <w:uiPriority w:val="99"/>
    <w:qFormat/>
    <w:rsid w:val="00614D79"/>
    <w:pPr>
      <w:pBdr>
        <w:bottom w:val="single" w:sz="12" w:space="1" w:color="auto"/>
      </w:pBdr>
      <w:jc w:val="center"/>
    </w:pPr>
    <w:rPr>
      <w:b/>
      <w:sz w:val="44"/>
    </w:rPr>
  </w:style>
  <w:style w:type="character" w:customStyle="1" w:styleId="NzevChar">
    <w:name w:val="Název Char"/>
    <w:basedOn w:val="Standardnpsmoodstavce"/>
    <w:link w:val="Nzev"/>
    <w:uiPriority w:val="99"/>
    <w:rsid w:val="00614D79"/>
    <w:rPr>
      <w:rFonts w:ascii="Times New Roman" w:eastAsia="Times New Roman" w:hAnsi="Times New Roman" w:cs="Times New Roman"/>
      <w:b/>
      <w:sz w:val="44"/>
      <w:szCs w:val="20"/>
      <w:lang w:eastAsia="cs-CZ"/>
    </w:rPr>
  </w:style>
  <w:style w:type="table" w:styleId="Mkatabulky">
    <w:name w:val="Table Grid"/>
    <w:basedOn w:val="Normlntabulka"/>
    <w:uiPriority w:val="59"/>
    <w:rsid w:val="0061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614D79"/>
    <w:pPr>
      <w:tabs>
        <w:tab w:val="left" w:pos="2268"/>
      </w:tabs>
      <w:jc w:val="both"/>
    </w:pPr>
    <w:rPr>
      <w:sz w:val="26"/>
    </w:rPr>
  </w:style>
  <w:style w:type="character" w:customStyle="1" w:styleId="ZkladntextChar">
    <w:name w:val="Základní text Char"/>
    <w:basedOn w:val="Standardnpsmoodstavce"/>
    <w:link w:val="Zkladntext"/>
    <w:rsid w:val="00614D79"/>
    <w:rPr>
      <w:rFonts w:ascii="Times New Roman" w:eastAsia="Times New Roman" w:hAnsi="Times New Roman" w:cs="Times New Roman"/>
      <w:sz w:val="26"/>
      <w:szCs w:val="20"/>
      <w:lang w:eastAsia="cs-CZ"/>
    </w:rPr>
  </w:style>
  <w:style w:type="paragraph" w:styleId="Odstavecseseznamem">
    <w:name w:val="List Paragraph"/>
    <w:basedOn w:val="Normln"/>
    <w:uiPriority w:val="34"/>
    <w:qFormat/>
    <w:rsid w:val="00C57FF4"/>
    <w:pPr>
      <w:ind w:left="720"/>
      <w:contextualSpacing/>
    </w:pPr>
  </w:style>
  <w:style w:type="paragraph" w:styleId="Zhlav">
    <w:name w:val="header"/>
    <w:basedOn w:val="Normln"/>
    <w:link w:val="ZhlavChar"/>
    <w:uiPriority w:val="99"/>
    <w:semiHidden/>
    <w:unhideWhenUsed/>
    <w:rsid w:val="009028DF"/>
    <w:pPr>
      <w:tabs>
        <w:tab w:val="center" w:pos="4536"/>
        <w:tab w:val="right" w:pos="9072"/>
      </w:tabs>
    </w:pPr>
  </w:style>
  <w:style w:type="character" w:customStyle="1" w:styleId="ZhlavChar">
    <w:name w:val="Záhlaví Char"/>
    <w:basedOn w:val="Standardnpsmoodstavce"/>
    <w:link w:val="Zhlav"/>
    <w:uiPriority w:val="99"/>
    <w:semiHidden/>
    <w:rsid w:val="009028DF"/>
    <w:rPr>
      <w:rFonts w:ascii="Times New Roman" w:eastAsia="Times New Roman" w:hAnsi="Times New Roman"/>
    </w:rPr>
  </w:style>
  <w:style w:type="paragraph" w:styleId="Zpat">
    <w:name w:val="footer"/>
    <w:basedOn w:val="Normln"/>
    <w:link w:val="ZpatChar"/>
    <w:uiPriority w:val="99"/>
    <w:unhideWhenUsed/>
    <w:rsid w:val="009028DF"/>
    <w:pPr>
      <w:tabs>
        <w:tab w:val="center" w:pos="4536"/>
        <w:tab w:val="right" w:pos="9072"/>
      </w:tabs>
    </w:pPr>
  </w:style>
  <w:style w:type="character" w:customStyle="1" w:styleId="ZpatChar">
    <w:name w:val="Zápatí Char"/>
    <w:basedOn w:val="Standardnpsmoodstavce"/>
    <w:link w:val="Zpat"/>
    <w:uiPriority w:val="99"/>
    <w:rsid w:val="009028DF"/>
    <w:rPr>
      <w:rFonts w:ascii="Times New Roman" w:eastAsia="Times New Roman" w:hAnsi="Times New Roman"/>
    </w:rPr>
  </w:style>
  <w:style w:type="paragraph" w:styleId="Textbubliny">
    <w:name w:val="Balloon Text"/>
    <w:basedOn w:val="Normln"/>
    <w:link w:val="TextbublinyChar"/>
    <w:uiPriority w:val="99"/>
    <w:semiHidden/>
    <w:unhideWhenUsed/>
    <w:rsid w:val="00F86092"/>
    <w:rPr>
      <w:rFonts w:ascii="Tahoma" w:hAnsi="Tahoma" w:cs="Tahoma"/>
      <w:sz w:val="16"/>
      <w:szCs w:val="16"/>
    </w:rPr>
  </w:style>
  <w:style w:type="character" w:customStyle="1" w:styleId="TextbublinyChar">
    <w:name w:val="Text bubliny Char"/>
    <w:basedOn w:val="Standardnpsmoodstavce"/>
    <w:link w:val="Textbubliny"/>
    <w:uiPriority w:val="99"/>
    <w:semiHidden/>
    <w:rsid w:val="00F86092"/>
    <w:rPr>
      <w:rFonts w:ascii="Tahoma" w:eastAsia="Times New Roman" w:hAnsi="Tahoma" w:cs="Tahoma"/>
      <w:sz w:val="16"/>
      <w:szCs w:val="16"/>
    </w:rPr>
  </w:style>
  <w:style w:type="character" w:styleId="Hypertextovodkaz">
    <w:name w:val="Hyperlink"/>
    <w:basedOn w:val="Standardnpsmoodstavce"/>
    <w:uiPriority w:val="99"/>
    <w:unhideWhenUsed/>
    <w:rsid w:val="002A6A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69689">
      <w:bodyDiv w:val="1"/>
      <w:marLeft w:val="0"/>
      <w:marRight w:val="0"/>
      <w:marTop w:val="0"/>
      <w:marBottom w:val="0"/>
      <w:divBdr>
        <w:top w:val="none" w:sz="0" w:space="0" w:color="auto"/>
        <w:left w:val="none" w:sz="0" w:space="0" w:color="auto"/>
        <w:bottom w:val="none" w:sz="0" w:space="0" w:color="auto"/>
        <w:right w:val="none" w:sz="0" w:space="0" w:color="auto"/>
      </w:divBdr>
    </w:div>
    <w:div w:id="326130192">
      <w:bodyDiv w:val="1"/>
      <w:marLeft w:val="0"/>
      <w:marRight w:val="0"/>
      <w:marTop w:val="0"/>
      <w:marBottom w:val="0"/>
      <w:divBdr>
        <w:top w:val="none" w:sz="0" w:space="0" w:color="auto"/>
        <w:left w:val="none" w:sz="0" w:space="0" w:color="auto"/>
        <w:bottom w:val="none" w:sz="0" w:space="0" w:color="auto"/>
        <w:right w:val="none" w:sz="0" w:space="0" w:color="auto"/>
      </w:divBdr>
    </w:div>
    <w:div w:id="688338480">
      <w:bodyDiv w:val="1"/>
      <w:marLeft w:val="0"/>
      <w:marRight w:val="0"/>
      <w:marTop w:val="0"/>
      <w:marBottom w:val="0"/>
      <w:divBdr>
        <w:top w:val="none" w:sz="0" w:space="0" w:color="auto"/>
        <w:left w:val="none" w:sz="0" w:space="0" w:color="auto"/>
        <w:bottom w:val="none" w:sz="0" w:space="0" w:color="auto"/>
        <w:right w:val="none" w:sz="0" w:space="0" w:color="auto"/>
      </w:divBdr>
    </w:div>
    <w:div w:id="1099712532">
      <w:bodyDiv w:val="1"/>
      <w:marLeft w:val="0"/>
      <w:marRight w:val="0"/>
      <w:marTop w:val="0"/>
      <w:marBottom w:val="0"/>
      <w:divBdr>
        <w:top w:val="none" w:sz="0" w:space="0" w:color="auto"/>
        <w:left w:val="none" w:sz="0" w:space="0" w:color="auto"/>
        <w:bottom w:val="none" w:sz="0" w:space="0" w:color="auto"/>
        <w:right w:val="none" w:sz="0" w:space="0" w:color="auto"/>
      </w:divBdr>
    </w:div>
    <w:div w:id="1210457906">
      <w:bodyDiv w:val="1"/>
      <w:marLeft w:val="0"/>
      <w:marRight w:val="0"/>
      <w:marTop w:val="0"/>
      <w:marBottom w:val="0"/>
      <w:divBdr>
        <w:top w:val="none" w:sz="0" w:space="0" w:color="auto"/>
        <w:left w:val="none" w:sz="0" w:space="0" w:color="auto"/>
        <w:bottom w:val="none" w:sz="0" w:space="0" w:color="auto"/>
        <w:right w:val="none" w:sz="0" w:space="0" w:color="auto"/>
      </w:divBdr>
    </w:div>
    <w:div w:id="1476264837">
      <w:bodyDiv w:val="1"/>
      <w:marLeft w:val="0"/>
      <w:marRight w:val="0"/>
      <w:marTop w:val="0"/>
      <w:marBottom w:val="0"/>
      <w:divBdr>
        <w:top w:val="none" w:sz="0" w:space="0" w:color="auto"/>
        <w:left w:val="none" w:sz="0" w:space="0" w:color="auto"/>
        <w:bottom w:val="none" w:sz="0" w:space="0" w:color="auto"/>
        <w:right w:val="none" w:sz="0" w:space="0" w:color="auto"/>
      </w:divBdr>
    </w:div>
    <w:div w:id="1577203385">
      <w:bodyDiv w:val="1"/>
      <w:marLeft w:val="0"/>
      <w:marRight w:val="0"/>
      <w:marTop w:val="0"/>
      <w:marBottom w:val="0"/>
      <w:divBdr>
        <w:top w:val="none" w:sz="0" w:space="0" w:color="auto"/>
        <w:left w:val="none" w:sz="0" w:space="0" w:color="auto"/>
        <w:bottom w:val="none" w:sz="0" w:space="0" w:color="auto"/>
        <w:right w:val="none" w:sz="0" w:space="0" w:color="auto"/>
      </w:divBdr>
    </w:div>
    <w:div w:id="163907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CBB04-5CED-4294-8E9C-2B7A1A89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1046</Words>
  <Characters>6176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zcabak</dc:creator>
  <cp:lastModifiedBy>Eva Gazdíková</cp:lastModifiedBy>
  <cp:revision>4</cp:revision>
  <cp:lastPrinted>2015-04-28T11:47:00Z</cp:lastPrinted>
  <dcterms:created xsi:type="dcterms:W3CDTF">2015-04-28T11:47:00Z</dcterms:created>
  <dcterms:modified xsi:type="dcterms:W3CDTF">2015-04-29T06:00:00Z</dcterms:modified>
</cp:coreProperties>
</file>